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8" w:rsidRDefault="007D2498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7D2498" w:rsidRDefault="007D2498" w:rsidP="00320CE3">
      <w:pPr>
        <w:rPr>
          <w:rStyle w:val="Zag11"/>
          <w:rFonts w:eastAsia="@Arial Unicode MS"/>
        </w:rPr>
      </w:pPr>
    </w:p>
    <w:p w:rsidR="007D2498" w:rsidRDefault="007D2498" w:rsidP="00320CE3">
      <w:pPr>
        <w:rPr>
          <w:rStyle w:val="Zag11"/>
          <w:rFonts w:eastAsia="@Arial Unicode MS"/>
        </w:rPr>
      </w:pPr>
    </w:p>
    <w:p w:rsidR="007D2498" w:rsidRDefault="007D2498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Приложение </w:t>
      </w:r>
      <w:r w:rsidRPr="00CE13CD">
        <w:rPr>
          <w:rStyle w:val="Zag11"/>
          <w:rFonts w:eastAsia="@Arial Unicode MS"/>
          <w:b/>
        </w:rPr>
        <w:t>РП-ВД ООО</w:t>
      </w:r>
    </w:p>
    <w:p w:rsidR="007D2498" w:rsidRDefault="007D2498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ООО МОУ «</w:t>
      </w:r>
      <w:proofErr w:type="gramStart"/>
      <w:r>
        <w:rPr>
          <w:rStyle w:val="Zag11"/>
          <w:rFonts w:eastAsia="@Arial Unicode MS"/>
          <w:b/>
        </w:rPr>
        <w:t>Пионерская</w:t>
      </w:r>
      <w:proofErr w:type="gramEnd"/>
      <w:r>
        <w:rPr>
          <w:rStyle w:val="Zag11"/>
          <w:rFonts w:eastAsia="@Arial Unicode MS"/>
          <w:b/>
        </w:rPr>
        <w:t xml:space="preserve"> СОШ»</w:t>
      </w:r>
    </w:p>
    <w:p w:rsidR="007D2498" w:rsidRPr="000B6C1C" w:rsidRDefault="007D2498" w:rsidP="00320CE3"/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Pr="000B6C1C" w:rsidRDefault="007D2498" w:rsidP="00320CE3">
      <w:pPr>
        <w:jc w:val="center"/>
      </w:pPr>
    </w:p>
    <w:p w:rsidR="007D2498" w:rsidRDefault="007D2498" w:rsidP="00320CE3">
      <w:pPr>
        <w:spacing w:line="480" w:lineRule="auto"/>
        <w:jc w:val="center"/>
        <w:rPr>
          <w:sz w:val="28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C44F8C">
        <w:rPr>
          <w:rStyle w:val="Zag11"/>
          <w:rFonts w:eastAsia="@Arial Unicode MS"/>
          <w:b/>
          <w:sz w:val="32"/>
        </w:rPr>
        <w:t>Руко</w:t>
      </w:r>
      <w:r w:rsidR="009B41F8">
        <w:rPr>
          <w:rStyle w:val="Zag11"/>
          <w:rFonts w:eastAsia="@Arial Unicode MS"/>
          <w:b/>
          <w:sz w:val="32"/>
        </w:rPr>
        <w:t>буки</w:t>
      </w:r>
      <w:r>
        <w:rPr>
          <w:rStyle w:val="Zag11"/>
          <w:rFonts w:eastAsia="@Arial Unicode MS"/>
          <w:b/>
          <w:sz w:val="32"/>
        </w:rPr>
        <w:t>»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 общее образование</w:t>
      </w:r>
    </w:p>
    <w:p w:rsidR="007D2498" w:rsidRDefault="007D2498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7D2498" w:rsidRPr="00320CE3" w:rsidRDefault="007D2498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>
        <w:rPr>
          <w:b/>
          <w:bCs/>
          <w:szCs w:val="28"/>
        </w:rPr>
        <w:t>обще</w:t>
      </w:r>
      <w:r w:rsidR="009B41F8">
        <w:rPr>
          <w:b/>
          <w:bCs/>
          <w:szCs w:val="28"/>
        </w:rPr>
        <w:t>культурное</w:t>
      </w:r>
    </w:p>
    <w:p w:rsidR="007D2498" w:rsidRDefault="007D2498" w:rsidP="00320CE3">
      <w:pPr>
        <w:rPr>
          <w:rStyle w:val="Zag11"/>
          <w:rFonts w:eastAsia="@Arial Unicode MS"/>
          <w:b/>
        </w:rPr>
      </w:pPr>
    </w:p>
    <w:p w:rsidR="007D2498" w:rsidRDefault="007D2498" w:rsidP="00320CE3">
      <w:pPr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</w:p>
    <w:p w:rsidR="007D2498" w:rsidRDefault="007D2498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Разработчик: </w:t>
      </w:r>
    </w:p>
    <w:p w:rsidR="007D2498" w:rsidRDefault="00564202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Бессонова Елена Сергеевна</w:t>
      </w:r>
      <w:r w:rsidR="007D2498">
        <w:rPr>
          <w:rStyle w:val="Zag11"/>
          <w:rFonts w:eastAsia="@Arial Unicode MS"/>
          <w:b/>
        </w:rPr>
        <w:t>,  учитель</w:t>
      </w:r>
      <w:r w:rsidR="00FE76B9">
        <w:rPr>
          <w:rStyle w:val="Zag11"/>
          <w:rFonts w:eastAsia="@Arial Unicode MS"/>
          <w:b/>
        </w:rPr>
        <w:t xml:space="preserve"> русского языка и литературы</w:t>
      </w:r>
      <w:r w:rsidR="007D2498">
        <w:rPr>
          <w:rStyle w:val="Zag11"/>
          <w:rFonts w:eastAsia="@Arial Unicode MS"/>
          <w:b/>
        </w:rPr>
        <w:t>, в</w:t>
      </w:r>
      <w:r w:rsidR="00FE76B9">
        <w:rPr>
          <w:rStyle w:val="Zag11"/>
          <w:rFonts w:eastAsia="@Arial Unicode MS"/>
          <w:b/>
        </w:rPr>
        <w:t xml:space="preserve">ысшая квалификационная </w:t>
      </w:r>
      <w:r w:rsidR="007D2498">
        <w:rPr>
          <w:rStyle w:val="Zag11"/>
          <w:rFonts w:eastAsia="@Arial Unicode MS"/>
          <w:b/>
        </w:rPr>
        <w:t>к</w:t>
      </w:r>
      <w:r w:rsidR="00FE76B9">
        <w:rPr>
          <w:rStyle w:val="Zag11"/>
          <w:rFonts w:eastAsia="@Arial Unicode MS"/>
          <w:b/>
        </w:rPr>
        <w:t>атегория</w:t>
      </w:r>
      <w:r w:rsidR="007D2498">
        <w:rPr>
          <w:rStyle w:val="Zag11"/>
          <w:rFonts w:eastAsia="@Arial Unicode MS"/>
          <w:b/>
        </w:rPr>
        <w:t>.</w:t>
      </w:r>
    </w:p>
    <w:p w:rsidR="007D2498" w:rsidRDefault="007D2498" w:rsidP="00320CE3">
      <w:pPr>
        <w:spacing w:line="480" w:lineRule="auto"/>
        <w:jc w:val="center"/>
        <w:rPr>
          <w:sz w:val="28"/>
        </w:rPr>
      </w:pPr>
    </w:p>
    <w:p w:rsidR="007D2498" w:rsidRPr="000B6C1C" w:rsidRDefault="007D2498" w:rsidP="00320CE3">
      <w:pPr>
        <w:rPr>
          <w:color w:val="333333"/>
        </w:rPr>
      </w:pPr>
    </w:p>
    <w:p w:rsidR="007D2498" w:rsidRPr="001309FB" w:rsidRDefault="007D2498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309FB">
        <w:rPr>
          <w:b/>
          <w:sz w:val="2"/>
        </w:rPr>
        <w:lastRenderedPageBreak/>
        <w:t xml:space="preserve"> </w:t>
      </w:r>
    </w:p>
    <w:p w:rsidR="007D2498" w:rsidRDefault="007D2498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D2498" w:rsidRPr="00807B58" w:rsidRDefault="007D2498" w:rsidP="00D773B3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64202">
        <w:rPr>
          <w:sz w:val="24"/>
          <w:szCs w:val="24"/>
        </w:rPr>
        <w:t xml:space="preserve">исключительно </w:t>
      </w:r>
      <w:proofErr w:type="spellStart"/>
      <w:r w:rsidRPr="00564202">
        <w:rPr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7D2498" w:rsidRPr="00176F3E" w:rsidRDefault="007D2498" w:rsidP="00D773B3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D2498" w:rsidRPr="00176F3E" w:rsidRDefault="007D2498" w:rsidP="00D773B3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7D2498" w:rsidRPr="00334AB6" w:rsidRDefault="007D2498" w:rsidP="00D773B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Cs w:val="0"/>
          <w:i/>
          <w:iCs w:val="0"/>
          <w:sz w:val="8"/>
          <w:szCs w:val="24"/>
          <w:u w:val="single"/>
        </w:rPr>
      </w:pPr>
      <w:r w:rsidRPr="00334AB6">
        <w:rPr>
          <w:rStyle w:val="20"/>
          <w:rFonts w:ascii="Times New Roman" w:hAnsi="Times New Roman"/>
          <w:bCs w:val="0"/>
          <w:i/>
          <w:iCs w:val="0"/>
          <w:sz w:val="24"/>
          <w:szCs w:val="24"/>
          <w:u w:val="single"/>
        </w:rPr>
        <w:t xml:space="preserve">   </w:t>
      </w:r>
    </w:p>
    <w:p w:rsidR="007D2498" w:rsidRPr="00334AB6" w:rsidRDefault="007D2498" w:rsidP="00D773B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</w:pPr>
      <w:r w:rsidRPr="00334AB6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Личностные результаты освоения курса внеурочной деятельности «</w:t>
      </w:r>
      <w:r w:rsidR="00C44F8C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Руко</w:t>
      </w:r>
      <w:r w:rsidR="009B41F8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буки»</w:t>
      </w:r>
      <w:r w:rsidRPr="00334AB6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: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D2498" w:rsidRPr="00E30BEB" w:rsidRDefault="007D2498" w:rsidP="00D773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z w:val="24"/>
          <w:szCs w:val="24"/>
        </w:rPr>
        <w:lastRenderedPageBreak/>
        <w:t>и других видов деятельности.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7D2498" w:rsidRPr="00A2392C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2498" w:rsidRDefault="007D2498" w:rsidP="00D773B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B46B6" w:rsidRDefault="002B46B6" w:rsidP="00D773B3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</w:p>
    <w:p w:rsidR="007D2498" w:rsidRPr="00322A1C" w:rsidRDefault="007D2498" w:rsidP="00D773B3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bCs w:val="0"/>
          <w:iCs w:val="0"/>
          <w:color w:val="000000"/>
          <w:sz w:val="24"/>
          <w:szCs w:val="24"/>
          <w:u w:val="single"/>
        </w:rPr>
      </w:pPr>
      <w:r w:rsidRPr="00E46DBC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Метапредметные результаты </w:t>
      </w:r>
      <w:r w:rsidRPr="00564202">
        <w:rPr>
          <w:rStyle w:val="20"/>
          <w:rFonts w:ascii="Times New Roman" w:hAnsi="Times New Roman" w:cs="Arial"/>
          <w:bCs w:val="0"/>
          <w:i/>
          <w:iCs w:val="0"/>
          <w:color w:val="000000"/>
          <w:sz w:val="24"/>
          <w:szCs w:val="24"/>
          <w:u w:val="single"/>
        </w:rPr>
        <w:t xml:space="preserve">освоения курса внеурочной деятельности </w:t>
      </w:r>
      <w:r w:rsidRPr="0056420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«</w:t>
      </w:r>
      <w:r w:rsidR="009B41F8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Рукобуки</w:t>
      </w:r>
      <w:r w:rsidR="00564202" w:rsidRPr="0056420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»</w:t>
      </w:r>
      <w:r w:rsidRPr="00564202">
        <w:rPr>
          <w:rStyle w:val="20"/>
          <w:rFonts w:ascii="Times New Roman" w:hAnsi="Times New Roman"/>
          <w:bCs w:val="0"/>
          <w:i/>
          <w:iCs w:val="0"/>
          <w:color w:val="000000"/>
          <w:sz w:val="24"/>
          <w:szCs w:val="24"/>
          <w:u w:val="single"/>
        </w:rPr>
        <w:t>:</w:t>
      </w:r>
    </w:p>
    <w:p w:rsidR="007D2498" w:rsidRPr="00E415C7" w:rsidRDefault="007D2498" w:rsidP="00D773B3">
      <w:pPr>
        <w:ind w:firstLine="567"/>
        <w:jc w:val="both"/>
        <w:rPr>
          <w:b/>
          <w:i/>
        </w:rPr>
      </w:pPr>
      <w:r w:rsidRPr="00E415C7">
        <w:t xml:space="preserve">Метапредметные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2B46B6" w:rsidRDefault="002B46B6" w:rsidP="00D773B3">
      <w:pPr>
        <w:ind w:firstLine="567"/>
        <w:jc w:val="both"/>
        <w:rPr>
          <w:b/>
        </w:rPr>
      </w:pPr>
    </w:p>
    <w:p w:rsidR="007D2498" w:rsidRPr="00E415C7" w:rsidRDefault="007D2498" w:rsidP="00D773B3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7D2498" w:rsidRDefault="007D2498" w:rsidP="00D773B3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</w:t>
      </w:r>
      <w:r w:rsidR="00C44F8C">
        <w:t>Руко</w:t>
      </w:r>
      <w:r w:rsidR="009B41F8">
        <w:t>буки</w:t>
      </w:r>
      <w:r>
        <w:t>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D2498" w:rsidRPr="00E415C7" w:rsidRDefault="007D2498" w:rsidP="00D773B3">
      <w:pPr>
        <w:ind w:firstLine="567"/>
        <w:jc w:val="both"/>
      </w:pPr>
      <w:r w:rsidRPr="00E415C7">
        <w:t>При изуч</w:t>
      </w:r>
      <w:r>
        <w:t>ении курса «</w:t>
      </w:r>
      <w:r w:rsidR="00C44F8C">
        <w:t>Руко</w:t>
      </w:r>
      <w:r w:rsidR="009B41F8">
        <w:t>буки»</w:t>
      </w:r>
      <w:r w:rsidRPr="00E415C7">
        <w:t xml:space="preserve">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D2498" w:rsidRPr="00E415C7" w:rsidRDefault="007D2498" w:rsidP="00D773B3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7D2498" w:rsidRDefault="007D2498" w:rsidP="00D773B3">
      <w:pPr>
        <w:ind w:firstLine="567"/>
        <w:jc w:val="both"/>
      </w:pPr>
      <w:proofErr w:type="gramStart"/>
      <w:r w:rsidRPr="00E415C7">
        <w:t>В ходе изуч</w:t>
      </w:r>
      <w:r>
        <w:t>ения курса «</w:t>
      </w:r>
      <w:r w:rsidR="00C44F8C">
        <w:t>Руко</w:t>
      </w:r>
      <w:r w:rsidR="009B41F8">
        <w:t>буки</w:t>
      </w:r>
      <w:r w:rsidRPr="00E415C7">
        <w:t xml:space="preserve">» обучающиеся </w:t>
      </w:r>
      <w:r w:rsidRPr="00564202"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</w:t>
      </w:r>
      <w:r w:rsidRPr="00E415C7"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D2498" w:rsidRPr="00E415C7" w:rsidRDefault="007D2498" w:rsidP="00D773B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B46B6" w:rsidRDefault="002B46B6" w:rsidP="00D773B3">
      <w:pPr>
        <w:ind w:firstLine="567"/>
        <w:jc w:val="both"/>
        <w:rPr>
          <w:b/>
        </w:rPr>
      </w:pPr>
    </w:p>
    <w:p w:rsidR="007D2498" w:rsidRPr="00200CBD" w:rsidRDefault="007D2498" w:rsidP="00D773B3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D2498" w:rsidRPr="00200CBD" w:rsidRDefault="007D2498" w:rsidP="00D773B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</w:t>
      </w:r>
      <w:r w:rsidRPr="00200CBD">
        <w:lastRenderedPageBreak/>
        <w:t xml:space="preserve">планируемого 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D2498" w:rsidRPr="00200CBD" w:rsidRDefault="007D2498" w:rsidP="00D773B3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D2498" w:rsidRPr="00200CBD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B46B6" w:rsidRDefault="002B46B6" w:rsidP="00D773B3">
      <w:pPr>
        <w:ind w:firstLine="567"/>
        <w:jc w:val="both"/>
        <w:rPr>
          <w:b/>
        </w:rPr>
      </w:pPr>
    </w:p>
    <w:p w:rsidR="007D2498" w:rsidRPr="0030517A" w:rsidRDefault="007D2498" w:rsidP="00D773B3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7D2498" w:rsidRPr="0030517A" w:rsidRDefault="007D2498" w:rsidP="00D773B3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</w:t>
      </w:r>
      <w:proofErr w:type="gramStart"/>
      <w:r w:rsidRPr="0030517A">
        <w:t>числе</w:t>
      </w:r>
      <w:proofErr w:type="gramEnd"/>
      <w:r w:rsidRPr="0030517A">
        <w:t xml:space="preserve">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</w:t>
      </w:r>
      <w:r w:rsidRPr="0030517A"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7D2498" w:rsidRPr="0030517A" w:rsidRDefault="007D2498" w:rsidP="00D773B3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</w:t>
      </w:r>
      <w:proofErr w:type="gramStart"/>
      <w:r w:rsidRPr="0030517A">
        <w:t>причинный</w:t>
      </w:r>
      <w:proofErr w:type="gramEnd"/>
      <w:r w:rsidRPr="0030517A">
        <w:t xml:space="preserve"> и вероятностный анализ экологических ситуаций;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D2498" w:rsidRPr="0030517A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D2498" w:rsidRPr="0030517A" w:rsidRDefault="007D2498" w:rsidP="00D773B3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2B46B6" w:rsidRDefault="002B46B6" w:rsidP="00D773B3">
      <w:pPr>
        <w:pStyle w:val="a3"/>
        <w:jc w:val="both"/>
        <w:rPr>
          <w:rFonts w:ascii="Times New Roman" w:hAnsi="Times New Roman"/>
          <w:b/>
          <w:sz w:val="24"/>
        </w:rPr>
      </w:pP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b/>
          <w:sz w:val="24"/>
        </w:rPr>
      </w:pPr>
      <w:r w:rsidRPr="00D773B3">
        <w:rPr>
          <w:rFonts w:ascii="Times New Roman" w:hAnsi="Times New Roman"/>
          <w:b/>
          <w:sz w:val="24"/>
        </w:rPr>
        <w:t>Коммуникативные УУД</w:t>
      </w:r>
    </w:p>
    <w:p w:rsidR="007D2498" w:rsidRPr="00D773B3" w:rsidRDefault="007D2498" w:rsidP="00D773B3">
      <w:pPr>
        <w:pStyle w:val="a3"/>
        <w:jc w:val="both"/>
        <w:rPr>
          <w:rFonts w:ascii="Times New Roman" w:hAnsi="Times New Roman"/>
          <w:sz w:val="24"/>
        </w:rPr>
      </w:pPr>
      <w:r w:rsidRPr="00D773B3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2498" w:rsidRPr="008424AF" w:rsidRDefault="007D2498" w:rsidP="00D773B3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8424AF"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2498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7D2498" w:rsidRPr="008424AF" w:rsidRDefault="007D2498" w:rsidP="00D773B3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B46B6" w:rsidRDefault="002B46B6" w:rsidP="00D773B3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7D2498" w:rsidRPr="00C44F8C" w:rsidRDefault="007D2498" w:rsidP="00D773B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C44F8C">
        <w:rPr>
          <w:b/>
          <w:bCs/>
          <w:u w:val="single"/>
        </w:rPr>
        <w:t xml:space="preserve">Предметные результаты </w:t>
      </w:r>
      <w:r w:rsidRPr="00C44F8C">
        <w:rPr>
          <w:b/>
          <w:u w:val="single"/>
        </w:rPr>
        <w:t>освоения курса внеурочной деятельности «</w:t>
      </w:r>
      <w:r w:rsidR="009B41F8" w:rsidRPr="00C44F8C">
        <w:rPr>
          <w:b/>
          <w:u w:val="single"/>
        </w:rPr>
        <w:t>Рукобуки</w:t>
      </w:r>
      <w:r w:rsidRPr="00C44F8C">
        <w:rPr>
          <w:b/>
          <w:u w:val="single"/>
        </w:rPr>
        <w:t>»:</w:t>
      </w:r>
    </w:p>
    <w:p w:rsidR="000D1F6F" w:rsidRPr="000D1F6F" w:rsidRDefault="000D1F6F" w:rsidP="000D1F6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0D1F6F">
        <w:rPr>
          <w:rFonts w:ascii="Times New Roman" w:hAnsi="Times New Roman"/>
          <w:sz w:val="24"/>
        </w:rPr>
        <w:t>умение анализировать сказочный текст: понимать и формулировать тему, идею, нра</w:t>
      </w:r>
      <w:r w:rsidRPr="000D1F6F">
        <w:rPr>
          <w:rFonts w:ascii="Times New Roman" w:hAnsi="Times New Roman"/>
          <w:sz w:val="24"/>
        </w:rPr>
        <w:t>в</w:t>
      </w:r>
      <w:r w:rsidRPr="000D1F6F">
        <w:rPr>
          <w:rFonts w:ascii="Times New Roman" w:hAnsi="Times New Roman"/>
          <w:sz w:val="24"/>
        </w:rPr>
        <w:t xml:space="preserve">ственный пафос сказочного текста, характеризовать его героев, сопоставлять героев одной  или нескольких сказок; </w:t>
      </w:r>
    </w:p>
    <w:p w:rsidR="000D1F6F" w:rsidRDefault="000D1F6F" w:rsidP="000D1F6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0D1F6F">
        <w:rPr>
          <w:rFonts w:ascii="Times New Roman" w:hAnsi="Times New Roman"/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идейного, художественного содержания произведения (элементы филологического анализа);</w:t>
      </w:r>
    </w:p>
    <w:p w:rsidR="000D1F6F" w:rsidRPr="000D1F6F" w:rsidRDefault="000D1F6F" w:rsidP="000D1F6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0D1F6F">
        <w:rPr>
          <w:rFonts w:ascii="Times New Roman" w:hAnsi="Times New Roman"/>
          <w:sz w:val="24"/>
        </w:rPr>
        <w:t>восприятие на слух сказочных произведений, осмысленное чтение и адекватное воспри</w:t>
      </w:r>
      <w:r w:rsidRPr="000D1F6F">
        <w:rPr>
          <w:rFonts w:ascii="Times New Roman" w:hAnsi="Times New Roman"/>
          <w:sz w:val="24"/>
        </w:rPr>
        <w:t>я</w:t>
      </w:r>
      <w:r w:rsidRPr="000D1F6F">
        <w:rPr>
          <w:rFonts w:ascii="Times New Roman" w:hAnsi="Times New Roman"/>
          <w:sz w:val="24"/>
        </w:rPr>
        <w:t xml:space="preserve">тие; </w:t>
      </w:r>
    </w:p>
    <w:p w:rsidR="000D1F6F" w:rsidRPr="000D1F6F" w:rsidRDefault="000D1F6F" w:rsidP="000D1F6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0D1F6F">
        <w:rPr>
          <w:rFonts w:ascii="Times New Roman" w:hAnsi="Times New Roman"/>
          <w:sz w:val="24"/>
        </w:rPr>
        <w:t>написание сочинений на темы, связанные с тематикой, проблематикой изученных произв</w:t>
      </w:r>
      <w:r w:rsidRPr="000D1F6F">
        <w:rPr>
          <w:rFonts w:ascii="Times New Roman" w:hAnsi="Times New Roman"/>
          <w:sz w:val="24"/>
        </w:rPr>
        <w:t>е</w:t>
      </w:r>
      <w:r w:rsidRPr="000D1F6F">
        <w:rPr>
          <w:rFonts w:ascii="Times New Roman" w:hAnsi="Times New Roman"/>
          <w:sz w:val="24"/>
        </w:rPr>
        <w:t>дений, классн</w:t>
      </w:r>
      <w:r>
        <w:rPr>
          <w:rFonts w:ascii="Times New Roman" w:hAnsi="Times New Roman"/>
          <w:sz w:val="24"/>
        </w:rPr>
        <w:t>ые и домашние творческие работы</w:t>
      </w:r>
      <w:r w:rsidRPr="000D1F6F">
        <w:rPr>
          <w:rFonts w:ascii="Times New Roman" w:hAnsi="Times New Roman"/>
          <w:sz w:val="24"/>
        </w:rPr>
        <w:t>;</w:t>
      </w:r>
    </w:p>
    <w:p w:rsidR="000D1F6F" w:rsidRPr="000D1F6F" w:rsidRDefault="000D1F6F" w:rsidP="000D1F6F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r w:rsidRPr="000D1F6F">
        <w:rPr>
          <w:rFonts w:ascii="Times New Roman" w:hAnsi="Times New Roman"/>
          <w:sz w:val="24"/>
        </w:rPr>
        <w:lastRenderedPageBreak/>
        <w:t>понимание образной природы литературы как явления словесного искусства; эстетическое восприятие сказочных произведений; фо</w:t>
      </w:r>
      <w:r>
        <w:rPr>
          <w:rFonts w:ascii="Times New Roman" w:hAnsi="Times New Roman"/>
          <w:sz w:val="24"/>
        </w:rPr>
        <w:t>рмирование эстетического вкуса.</w:t>
      </w:r>
    </w:p>
    <w:p w:rsidR="000D1F6F" w:rsidRDefault="000D1F6F" w:rsidP="005422C5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28"/>
        </w:rPr>
      </w:pPr>
    </w:p>
    <w:p w:rsidR="000D1F6F" w:rsidRDefault="000D1F6F" w:rsidP="005422C5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28"/>
        </w:rPr>
      </w:pPr>
    </w:p>
    <w:p w:rsidR="005422C5" w:rsidRPr="005422C5" w:rsidRDefault="005422C5" w:rsidP="005422C5">
      <w:pPr>
        <w:numPr>
          <w:ilvl w:val="0"/>
          <w:numId w:val="37"/>
        </w:numPr>
        <w:jc w:val="center"/>
        <w:rPr>
          <w:b/>
          <w:color w:val="0D0D0D"/>
        </w:rPr>
      </w:pPr>
      <w:r w:rsidRPr="005422C5">
        <w:rPr>
          <w:b/>
          <w:color w:val="0D0D0D"/>
        </w:rPr>
        <w:t>Содержание курса «</w:t>
      </w:r>
      <w:r w:rsidR="000D1F6F">
        <w:rPr>
          <w:b/>
          <w:color w:val="0D0D0D"/>
        </w:rPr>
        <w:t>Руко</w:t>
      </w:r>
      <w:r w:rsidR="0028197E">
        <w:rPr>
          <w:b/>
          <w:color w:val="0D0D0D"/>
        </w:rPr>
        <w:t>буки»</w:t>
      </w:r>
      <w:r w:rsidRPr="005422C5">
        <w:rPr>
          <w:b/>
          <w:color w:val="0D0D0D"/>
        </w:rPr>
        <w:t xml:space="preserve"> с указанием форм организации и видов деятельности</w:t>
      </w:r>
    </w:p>
    <w:p w:rsidR="0028197E" w:rsidRPr="000D1F6F" w:rsidRDefault="0028197E" w:rsidP="0028197E">
      <w:pPr>
        <w:autoSpaceDE w:val="0"/>
        <w:autoSpaceDN w:val="0"/>
        <w:adjustRightInd w:val="0"/>
        <w:rPr>
          <w:b/>
          <w:bCs/>
        </w:rPr>
      </w:pPr>
      <w:r w:rsidRPr="000D1F6F">
        <w:rPr>
          <w:b/>
          <w:bCs/>
        </w:rPr>
        <w:t>Тема 1. Из истории книг (</w:t>
      </w:r>
      <w:r w:rsidR="003C1477">
        <w:rPr>
          <w:b/>
          <w:bCs/>
        </w:rPr>
        <w:t>6</w:t>
      </w:r>
      <w:r w:rsidRPr="000D1F6F">
        <w:rPr>
          <w:b/>
          <w:bCs/>
        </w:rPr>
        <w:t xml:space="preserve"> час</w:t>
      </w:r>
      <w:r w:rsidR="003C1477">
        <w:rPr>
          <w:b/>
          <w:bCs/>
        </w:rPr>
        <w:t>ов</w:t>
      </w:r>
      <w:r w:rsidRPr="000D1F6F">
        <w:rPr>
          <w:b/>
          <w:bCs/>
        </w:rPr>
        <w:t>)</w:t>
      </w:r>
    </w:p>
    <w:p w:rsidR="0028197E" w:rsidRPr="000D1F6F" w:rsidRDefault="0028197E" w:rsidP="0028197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0D1F6F">
        <w:t xml:space="preserve">Роль книг в жизни общества. </w:t>
      </w:r>
      <w:r w:rsidRPr="000D1F6F">
        <w:rPr>
          <w:i/>
          <w:iCs/>
        </w:rPr>
        <w:t>Проведение социологического исследования «Роль книг».</w:t>
      </w:r>
    </w:p>
    <w:p w:rsidR="0028197E" w:rsidRPr="000D1F6F" w:rsidRDefault="0028197E" w:rsidP="0028197E">
      <w:pPr>
        <w:autoSpaceDE w:val="0"/>
        <w:autoSpaceDN w:val="0"/>
        <w:adjustRightInd w:val="0"/>
        <w:jc w:val="both"/>
      </w:pPr>
      <w:r w:rsidRPr="000D1F6F">
        <w:tab/>
        <w:t>Краткий обзор истории возникновения книг. Материалы, используемые для изготовления книг: глина, дерево, воск, камень, растения. Знакомство с книгами, изготовленными в разные эпохи и выполненными с использованием перечисленных материалов.</w:t>
      </w:r>
    </w:p>
    <w:p w:rsidR="0028197E" w:rsidRPr="000D1F6F" w:rsidRDefault="0028197E" w:rsidP="0028197E">
      <w:pPr>
        <w:autoSpaceDE w:val="0"/>
        <w:autoSpaceDN w:val="0"/>
        <w:adjustRightInd w:val="0"/>
        <w:jc w:val="both"/>
        <w:rPr>
          <w:i/>
        </w:rPr>
      </w:pPr>
      <w:r w:rsidRPr="000D1F6F">
        <w:rPr>
          <w:i/>
        </w:rPr>
        <w:t>Экскурсия в Историко-этнографический музей г. Ирбита</w:t>
      </w:r>
    </w:p>
    <w:p w:rsidR="0028197E" w:rsidRPr="000D1F6F" w:rsidRDefault="0028197E" w:rsidP="0028197E">
      <w:pPr>
        <w:autoSpaceDE w:val="0"/>
        <w:autoSpaceDN w:val="0"/>
        <w:adjustRightInd w:val="0"/>
        <w:jc w:val="both"/>
        <w:rPr>
          <w:i/>
        </w:rPr>
      </w:pPr>
      <w:r w:rsidRPr="000D1F6F">
        <w:rPr>
          <w:i/>
        </w:rPr>
        <w:t>Экскурсия в школьную библиотеку.</w:t>
      </w:r>
    </w:p>
    <w:p w:rsidR="0028197E" w:rsidRPr="000D1F6F" w:rsidRDefault="0028197E" w:rsidP="0028197E">
      <w:pPr>
        <w:autoSpaceDE w:val="0"/>
        <w:autoSpaceDN w:val="0"/>
        <w:adjustRightInd w:val="0"/>
        <w:ind w:firstLine="708"/>
        <w:jc w:val="both"/>
      </w:pPr>
      <w:r w:rsidRPr="000D1F6F">
        <w:t xml:space="preserve">Древние русские книги. Иллюстраторы древних книг. Библиотека Ярослава Мудрого. </w:t>
      </w:r>
    </w:p>
    <w:p w:rsidR="0028197E" w:rsidRPr="000D1F6F" w:rsidRDefault="0028197E" w:rsidP="0028197E">
      <w:pPr>
        <w:autoSpaceDE w:val="0"/>
        <w:autoSpaceDN w:val="0"/>
        <w:adjustRightInd w:val="0"/>
        <w:jc w:val="both"/>
      </w:pPr>
    </w:p>
    <w:p w:rsidR="0028197E" w:rsidRPr="000D1F6F" w:rsidRDefault="0028197E" w:rsidP="0028197E">
      <w:pPr>
        <w:autoSpaceDE w:val="0"/>
        <w:autoSpaceDN w:val="0"/>
        <w:adjustRightInd w:val="0"/>
        <w:rPr>
          <w:b/>
          <w:bCs/>
          <w:iCs/>
          <w:szCs w:val="19"/>
        </w:rPr>
      </w:pPr>
      <w:r w:rsidRPr="000D1F6F">
        <w:rPr>
          <w:b/>
          <w:bCs/>
          <w:iCs/>
          <w:szCs w:val="19"/>
        </w:rPr>
        <w:t>Тема 2. Что такое сказка? (3 часа)</w:t>
      </w:r>
    </w:p>
    <w:p w:rsidR="0028197E" w:rsidRPr="000D1F6F" w:rsidRDefault="0028197E" w:rsidP="0028197E">
      <w:pPr>
        <w:spacing w:line="270" w:lineRule="atLeast"/>
        <w:ind w:firstLine="708"/>
      </w:pPr>
      <w:r w:rsidRPr="000D1F6F">
        <w:t>Что такое сказка? Виды сказок. Народные сказ</w:t>
      </w:r>
      <w:r w:rsidRPr="000D1F6F">
        <w:t>и</w:t>
      </w:r>
      <w:r w:rsidRPr="000D1F6F">
        <w:t xml:space="preserve">тели. Сказочные герои.  </w:t>
      </w:r>
    </w:p>
    <w:p w:rsidR="0028197E" w:rsidRPr="000D1F6F" w:rsidRDefault="0028197E" w:rsidP="0028197E">
      <w:pPr>
        <w:spacing w:line="270" w:lineRule="atLeast"/>
        <w:ind w:firstLine="708"/>
        <w:jc w:val="both"/>
      </w:pPr>
      <w:r w:rsidRPr="000D1F6F">
        <w:rPr>
          <w:i/>
        </w:rPr>
        <w:t>Смешные удачники.</w:t>
      </w:r>
      <w:r w:rsidRPr="000D1F6F">
        <w:rPr>
          <w:b/>
          <w:i/>
        </w:rPr>
        <w:t xml:space="preserve"> </w:t>
      </w:r>
      <w:r w:rsidRPr="000D1F6F">
        <w:t xml:space="preserve">Знакомство со смешными удачниками через тексты сказок. </w:t>
      </w:r>
    </w:p>
    <w:p w:rsidR="0028197E" w:rsidRPr="000D1F6F" w:rsidRDefault="0028197E" w:rsidP="0028197E">
      <w:pPr>
        <w:spacing w:line="270" w:lineRule="atLeast"/>
        <w:ind w:firstLine="708"/>
        <w:jc w:val="both"/>
      </w:pPr>
      <w:r w:rsidRPr="000D1F6F">
        <w:rPr>
          <w:i/>
        </w:rPr>
        <w:t>Сказочные героини.</w:t>
      </w:r>
      <w:r w:rsidRPr="000D1F6F">
        <w:rPr>
          <w:b/>
          <w:i/>
        </w:rPr>
        <w:t xml:space="preserve"> </w:t>
      </w:r>
      <w:r w:rsidRPr="000D1F6F">
        <w:t xml:space="preserve">Знакомство со сказочными героинями  через сказочную викторину «Знаешь ли ты  сказочных героинь». </w:t>
      </w:r>
    </w:p>
    <w:p w:rsidR="0028197E" w:rsidRPr="000D1F6F" w:rsidRDefault="0028197E" w:rsidP="0028197E">
      <w:pPr>
        <w:ind w:firstLine="708"/>
        <w:jc w:val="both"/>
      </w:pPr>
      <w:r w:rsidRPr="000D1F6F">
        <w:rPr>
          <w:i/>
        </w:rPr>
        <w:t>Сказочные чудовища.</w:t>
      </w:r>
      <w:r w:rsidRPr="000D1F6F">
        <w:rPr>
          <w:b/>
          <w:i/>
        </w:rPr>
        <w:t xml:space="preserve"> </w:t>
      </w:r>
      <w:r w:rsidRPr="000D1F6F">
        <w:t xml:space="preserve">Знакомство со сказочными чудовищами. Подготовка к сочинению новых сказок на основе «фантастического анализа» сказочного персонажа. </w:t>
      </w:r>
    </w:p>
    <w:p w:rsidR="0028197E" w:rsidRPr="000D1F6F" w:rsidRDefault="0028197E" w:rsidP="0028197E">
      <w:pPr>
        <w:ind w:firstLine="708"/>
        <w:jc w:val="both"/>
        <w:rPr>
          <w:b/>
          <w:i/>
        </w:rPr>
      </w:pPr>
      <w:r w:rsidRPr="000D1F6F">
        <w:rPr>
          <w:i/>
        </w:rPr>
        <w:t>Чудесные искусники.</w:t>
      </w:r>
      <w:r w:rsidRPr="000D1F6F">
        <w:rPr>
          <w:b/>
          <w:i/>
        </w:rPr>
        <w:t xml:space="preserve"> </w:t>
      </w:r>
      <w:r w:rsidRPr="000D1F6F">
        <w:t xml:space="preserve">Игра «Парад искусников». </w:t>
      </w:r>
    </w:p>
    <w:p w:rsidR="0028197E" w:rsidRPr="000D1F6F" w:rsidRDefault="0028197E" w:rsidP="0028197E">
      <w:pPr>
        <w:ind w:firstLine="708"/>
        <w:jc w:val="both"/>
        <w:rPr>
          <w:b/>
          <w:i/>
        </w:rPr>
      </w:pPr>
      <w:r w:rsidRPr="000D1F6F">
        <w:rPr>
          <w:i/>
        </w:rPr>
        <w:t>Путешествие по тридесятому царству, небывалому государству.</w:t>
      </w:r>
      <w:r w:rsidRPr="000D1F6F">
        <w:rPr>
          <w:b/>
          <w:i/>
        </w:rPr>
        <w:t xml:space="preserve"> </w:t>
      </w:r>
      <w:r w:rsidRPr="000D1F6F">
        <w:t>Путешествие в сказочную страну. Каждый выбирает средство передвижения, устанавливае</w:t>
      </w:r>
      <w:r w:rsidRPr="000D1F6F">
        <w:t>т</w:t>
      </w:r>
      <w:r w:rsidRPr="000D1F6F">
        <w:t xml:space="preserve">ся маршрут путешествия, во время путешествия ведется путевой дневник. </w:t>
      </w:r>
    </w:p>
    <w:p w:rsidR="0028197E" w:rsidRPr="000D1F6F" w:rsidRDefault="0028197E" w:rsidP="0028197E">
      <w:pPr>
        <w:ind w:firstLine="708"/>
        <w:jc w:val="both"/>
        <w:rPr>
          <w:b/>
          <w:i/>
        </w:rPr>
      </w:pPr>
      <w:r w:rsidRPr="000D1F6F">
        <w:rPr>
          <w:i/>
        </w:rPr>
        <w:t>Сказочное время.</w:t>
      </w:r>
      <w:r w:rsidRPr="000D1F6F">
        <w:rPr>
          <w:b/>
          <w:i/>
        </w:rPr>
        <w:t xml:space="preserve"> </w:t>
      </w:r>
      <w:r w:rsidRPr="000D1F6F">
        <w:t xml:space="preserve">Особенности сказочного времени. </w:t>
      </w:r>
    </w:p>
    <w:p w:rsidR="0028197E" w:rsidRPr="000D1F6F" w:rsidRDefault="0028197E" w:rsidP="0028197E">
      <w:pPr>
        <w:jc w:val="both"/>
        <w:rPr>
          <w:b/>
          <w:i/>
        </w:rPr>
      </w:pPr>
    </w:p>
    <w:p w:rsidR="0028197E" w:rsidRPr="000D1F6F" w:rsidRDefault="0028197E" w:rsidP="0028197E">
      <w:pPr>
        <w:jc w:val="both"/>
        <w:rPr>
          <w:b/>
        </w:rPr>
      </w:pPr>
      <w:r w:rsidRPr="000D1F6F">
        <w:rPr>
          <w:b/>
        </w:rPr>
        <w:t>Тема 3. Сюжет волшебной сказки (</w:t>
      </w:r>
      <w:r w:rsidR="00C44F8C">
        <w:rPr>
          <w:b/>
        </w:rPr>
        <w:t>4</w:t>
      </w:r>
      <w:r w:rsidRPr="000D1F6F">
        <w:rPr>
          <w:b/>
        </w:rPr>
        <w:t xml:space="preserve"> час</w:t>
      </w:r>
      <w:r w:rsidR="00C44F8C">
        <w:rPr>
          <w:b/>
        </w:rPr>
        <w:t>а</w:t>
      </w:r>
      <w:r w:rsidRPr="000D1F6F">
        <w:rPr>
          <w:b/>
        </w:rPr>
        <w:t>)</w:t>
      </w:r>
    </w:p>
    <w:p w:rsidR="0028197E" w:rsidRPr="000D1F6F" w:rsidRDefault="0028197E" w:rsidP="0028197E">
      <w:pPr>
        <w:ind w:firstLine="708"/>
        <w:jc w:val="both"/>
      </w:pPr>
      <w:r w:rsidRPr="000D1F6F">
        <w:t xml:space="preserve">Знакомство с сюжетом волшебной сказки. Подготовка сказок по готовой схеме сюжета. </w:t>
      </w:r>
    </w:p>
    <w:p w:rsidR="0028197E" w:rsidRPr="000D1F6F" w:rsidRDefault="0028197E" w:rsidP="0028197E">
      <w:pPr>
        <w:ind w:firstLine="708"/>
        <w:jc w:val="both"/>
      </w:pPr>
      <w:r w:rsidRPr="000D1F6F">
        <w:rPr>
          <w:i/>
        </w:rPr>
        <w:t>Волшебные превращения.</w:t>
      </w:r>
      <w:r w:rsidRPr="000D1F6F">
        <w:rPr>
          <w:b/>
          <w:i/>
        </w:rPr>
        <w:t xml:space="preserve"> </w:t>
      </w:r>
      <w:r w:rsidRPr="000D1F6F">
        <w:t xml:space="preserve">Знакомство со сказочными превращениями. </w:t>
      </w:r>
    </w:p>
    <w:p w:rsidR="0028197E" w:rsidRPr="000D1F6F" w:rsidRDefault="0028197E" w:rsidP="0028197E">
      <w:pPr>
        <w:ind w:firstLine="708"/>
      </w:pPr>
      <w:r w:rsidRPr="000D1F6F">
        <w:rPr>
          <w:i/>
        </w:rPr>
        <w:t>Загадочная цифра «3».</w:t>
      </w:r>
      <w:r w:rsidRPr="000D1F6F">
        <w:rPr>
          <w:b/>
          <w:i/>
        </w:rPr>
        <w:t xml:space="preserve">  </w:t>
      </w:r>
      <w:r w:rsidRPr="000D1F6F">
        <w:t xml:space="preserve">Викторина «Чудесная цифра 3». </w:t>
      </w:r>
    </w:p>
    <w:p w:rsidR="0028197E" w:rsidRPr="000D1F6F" w:rsidRDefault="0028197E" w:rsidP="0028197E">
      <w:pPr>
        <w:ind w:firstLine="708"/>
        <w:jc w:val="both"/>
      </w:pPr>
      <w:r w:rsidRPr="000D1F6F">
        <w:rPr>
          <w:i/>
        </w:rPr>
        <w:t>Секреты построения волшебных сказок.</w:t>
      </w:r>
      <w:r w:rsidRPr="000D1F6F">
        <w:rPr>
          <w:b/>
          <w:i/>
        </w:rPr>
        <w:t xml:space="preserve"> </w:t>
      </w:r>
      <w:r w:rsidRPr="000D1F6F">
        <w:t xml:space="preserve">Способы построения сказок. Функции  действующих лиц. Форма сказки. </w:t>
      </w:r>
    </w:p>
    <w:p w:rsidR="0028197E" w:rsidRPr="000D1F6F" w:rsidRDefault="0028197E" w:rsidP="0028197E">
      <w:pPr>
        <w:ind w:firstLine="708"/>
        <w:jc w:val="both"/>
      </w:pPr>
      <w:r w:rsidRPr="000D1F6F">
        <w:rPr>
          <w:i/>
        </w:rPr>
        <w:t xml:space="preserve">В гостях у сестер-присказок, братьев-зачинов и подружек-зачинов. </w:t>
      </w:r>
      <w:r w:rsidRPr="000D1F6F">
        <w:t xml:space="preserve">Знакомство с присказкой, зачином, концовкой. Подготовка сказок с использованием всех структурных элементов. </w:t>
      </w:r>
    </w:p>
    <w:p w:rsidR="0028197E" w:rsidRPr="000D1F6F" w:rsidRDefault="0028197E" w:rsidP="0028197E">
      <w:pPr>
        <w:ind w:firstLine="708"/>
        <w:jc w:val="both"/>
      </w:pPr>
      <w:r w:rsidRPr="000D1F6F">
        <w:rPr>
          <w:i/>
        </w:rPr>
        <w:t>Лингвистическая экспедиция по стране Сказочного Языка.</w:t>
      </w:r>
      <w:r w:rsidRPr="000D1F6F">
        <w:rPr>
          <w:b/>
          <w:i/>
        </w:rPr>
        <w:t xml:space="preserve"> </w:t>
      </w:r>
      <w:r w:rsidRPr="000D1F6F">
        <w:t xml:space="preserve">Смысл сказочных слов. Сочинение авторских волшебных сказок. Прослушивание и обсуждение сочиненных сказок. </w:t>
      </w:r>
    </w:p>
    <w:p w:rsidR="0028197E" w:rsidRPr="000D1F6F" w:rsidRDefault="0028197E" w:rsidP="0028197E">
      <w:pPr>
        <w:autoSpaceDE w:val="0"/>
        <w:autoSpaceDN w:val="0"/>
        <w:adjustRightInd w:val="0"/>
        <w:rPr>
          <w:bCs/>
          <w:iCs/>
          <w:szCs w:val="19"/>
        </w:rPr>
      </w:pPr>
    </w:p>
    <w:p w:rsidR="0028197E" w:rsidRPr="000D1F6F" w:rsidRDefault="0028197E" w:rsidP="0028197E">
      <w:pPr>
        <w:autoSpaceDE w:val="0"/>
        <w:autoSpaceDN w:val="0"/>
        <w:adjustRightInd w:val="0"/>
        <w:rPr>
          <w:b/>
          <w:bCs/>
          <w:iCs/>
          <w:szCs w:val="19"/>
        </w:rPr>
      </w:pPr>
      <w:r w:rsidRPr="000D1F6F">
        <w:rPr>
          <w:b/>
          <w:bCs/>
          <w:szCs w:val="19"/>
        </w:rPr>
        <w:t>Тема 4. Бумажные чудеса (2 часа)</w:t>
      </w:r>
    </w:p>
    <w:p w:rsidR="0028197E" w:rsidRPr="000D1F6F" w:rsidRDefault="0028197E" w:rsidP="0028197E">
      <w:pPr>
        <w:autoSpaceDE w:val="0"/>
        <w:autoSpaceDN w:val="0"/>
        <w:adjustRightInd w:val="0"/>
        <w:ind w:firstLine="708"/>
        <w:jc w:val="both"/>
        <w:rPr>
          <w:i/>
          <w:iCs/>
          <w:szCs w:val="19"/>
        </w:rPr>
      </w:pPr>
      <w:r w:rsidRPr="000D1F6F">
        <w:rPr>
          <w:szCs w:val="19"/>
        </w:rPr>
        <w:t xml:space="preserve">Изобретение бумаги. Технология изготовления бумаги. Бумага «путешествует» по странам. Из чего можно сделать бумагу. Сорта бумаги. </w:t>
      </w:r>
    </w:p>
    <w:p w:rsidR="0028197E" w:rsidRPr="000D1F6F" w:rsidRDefault="0028197E" w:rsidP="0028197E">
      <w:pPr>
        <w:autoSpaceDE w:val="0"/>
        <w:autoSpaceDN w:val="0"/>
        <w:adjustRightInd w:val="0"/>
        <w:ind w:firstLine="708"/>
        <w:jc w:val="both"/>
        <w:rPr>
          <w:iCs/>
          <w:szCs w:val="19"/>
        </w:rPr>
      </w:pPr>
      <w:r w:rsidRPr="000D1F6F">
        <w:rPr>
          <w:iCs/>
          <w:szCs w:val="19"/>
        </w:rPr>
        <w:t xml:space="preserve">Из опыта других: изготовление бумаги своими руками. </w:t>
      </w:r>
    </w:p>
    <w:p w:rsidR="0028197E" w:rsidRPr="000D1F6F" w:rsidRDefault="0028197E" w:rsidP="0028197E">
      <w:pPr>
        <w:autoSpaceDE w:val="0"/>
        <w:autoSpaceDN w:val="0"/>
        <w:adjustRightInd w:val="0"/>
        <w:rPr>
          <w:b/>
          <w:bCs/>
          <w:i/>
          <w:iCs/>
          <w:szCs w:val="19"/>
        </w:rPr>
      </w:pPr>
    </w:p>
    <w:p w:rsidR="0028197E" w:rsidRPr="000D1F6F" w:rsidRDefault="0028197E" w:rsidP="0028197E">
      <w:pPr>
        <w:autoSpaceDE w:val="0"/>
        <w:autoSpaceDN w:val="0"/>
        <w:adjustRightInd w:val="0"/>
        <w:rPr>
          <w:b/>
          <w:bCs/>
          <w:iCs/>
          <w:szCs w:val="19"/>
        </w:rPr>
      </w:pPr>
      <w:r w:rsidRPr="000D1F6F">
        <w:rPr>
          <w:b/>
          <w:bCs/>
          <w:iCs/>
          <w:szCs w:val="19"/>
        </w:rPr>
        <w:t>Тема 5. Изготовление книги своими руками</w:t>
      </w:r>
      <w:r w:rsidR="00C44F8C">
        <w:rPr>
          <w:b/>
          <w:bCs/>
          <w:iCs/>
          <w:szCs w:val="19"/>
        </w:rPr>
        <w:t xml:space="preserve"> (18</w:t>
      </w:r>
      <w:r w:rsidRPr="000D1F6F">
        <w:rPr>
          <w:b/>
          <w:bCs/>
          <w:iCs/>
          <w:szCs w:val="19"/>
        </w:rPr>
        <w:t xml:space="preserve"> часов).</w:t>
      </w:r>
    </w:p>
    <w:p w:rsidR="0028197E" w:rsidRPr="000D1F6F" w:rsidRDefault="0028197E" w:rsidP="0028197E">
      <w:pPr>
        <w:autoSpaceDE w:val="0"/>
        <w:autoSpaceDN w:val="0"/>
        <w:adjustRightInd w:val="0"/>
        <w:ind w:firstLine="708"/>
        <w:jc w:val="both"/>
      </w:pPr>
      <w:proofErr w:type="gramStart"/>
      <w:r w:rsidRPr="000D1F6F">
        <w:rPr>
          <w:i/>
        </w:rPr>
        <w:lastRenderedPageBreak/>
        <w:t>Строение книги:</w:t>
      </w:r>
      <w:r w:rsidRPr="000D1F6F">
        <w:t xml:space="preserve"> обложка, переплет, суперобложка, книжный блок, форзац и </w:t>
      </w:r>
      <w:proofErr w:type="spellStart"/>
      <w:r w:rsidRPr="000D1F6F">
        <w:t>нахзац</w:t>
      </w:r>
      <w:proofErr w:type="spellEnd"/>
      <w:r w:rsidRPr="000D1F6F">
        <w:t xml:space="preserve">, титульный лист; важные данные; авантитул, фронтиспис; справочный аппарат книги; шмуцтитул; колонтитул; иллюстрации. </w:t>
      </w:r>
      <w:proofErr w:type="gramEnd"/>
    </w:p>
    <w:p w:rsidR="0028197E" w:rsidRPr="000D1F6F" w:rsidRDefault="0028197E" w:rsidP="0028197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0D1F6F">
        <w:t xml:space="preserve">Оборудование и приспособления, используемые при изготовлении книг. Техника безопасности при работе с различными материалами, оборудованием и приспособлениями, необходимыми для изготовления книг. </w:t>
      </w:r>
      <w:r w:rsidRPr="000D1F6F">
        <w:rPr>
          <w:i/>
          <w:iCs/>
        </w:rPr>
        <w:t>Приемы работы с оборудованием и приспособлениями, используемыми при изготовлении книг.</w:t>
      </w:r>
    </w:p>
    <w:p w:rsidR="0028197E" w:rsidRPr="000D1F6F" w:rsidRDefault="0028197E" w:rsidP="002819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1F6F">
        <w:rPr>
          <w:rFonts w:ascii="Times New Roman" w:hAnsi="Times New Roman"/>
          <w:sz w:val="24"/>
          <w:szCs w:val="24"/>
        </w:rPr>
        <w:t>Изготовление книги-</w:t>
      </w:r>
      <w:proofErr w:type="spellStart"/>
      <w:r w:rsidRPr="000D1F6F">
        <w:rPr>
          <w:rFonts w:ascii="Times New Roman" w:hAnsi="Times New Roman"/>
          <w:sz w:val="24"/>
          <w:szCs w:val="24"/>
        </w:rPr>
        <w:t>лепорелло</w:t>
      </w:r>
      <w:proofErr w:type="spellEnd"/>
      <w:r w:rsidRPr="000D1F6F">
        <w:rPr>
          <w:rFonts w:ascii="Times New Roman" w:hAnsi="Times New Roman"/>
          <w:sz w:val="24"/>
          <w:szCs w:val="24"/>
        </w:rPr>
        <w:t xml:space="preserve"> «Анонс авторской сказки» (книг</w:t>
      </w:r>
      <w:proofErr w:type="gramStart"/>
      <w:r w:rsidRPr="000D1F6F">
        <w:rPr>
          <w:rFonts w:ascii="Times New Roman" w:hAnsi="Times New Roman"/>
          <w:sz w:val="24"/>
          <w:szCs w:val="24"/>
        </w:rPr>
        <w:t>а-</w:t>
      </w:r>
      <w:proofErr w:type="gramEnd"/>
      <w:r w:rsidRPr="000D1F6F">
        <w:rPr>
          <w:rFonts w:ascii="Times New Roman" w:hAnsi="Times New Roman"/>
          <w:sz w:val="24"/>
          <w:szCs w:val="24"/>
        </w:rPr>
        <w:t>«гармошка»). Текст и картинки. Форма книги (замок, домик, квартира и др.). История книг</w:t>
      </w:r>
      <w:proofErr w:type="gramStart"/>
      <w:r w:rsidRPr="000D1F6F">
        <w:rPr>
          <w:rFonts w:ascii="Times New Roman" w:hAnsi="Times New Roman"/>
          <w:sz w:val="24"/>
          <w:szCs w:val="24"/>
        </w:rPr>
        <w:t>и-</w:t>
      </w:r>
      <w:proofErr w:type="gramEnd"/>
      <w:r w:rsidRPr="000D1F6F">
        <w:rPr>
          <w:rFonts w:ascii="Times New Roman" w:hAnsi="Times New Roman"/>
          <w:sz w:val="24"/>
          <w:szCs w:val="24"/>
        </w:rPr>
        <w:t>«гармошки» и книги-</w:t>
      </w:r>
      <w:proofErr w:type="spellStart"/>
      <w:r w:rsidRPr="000D1F6F">
        <w:rPr>
          <w:rFonts w:ascii="Times New Roman" w:hAnsi="Times New Roman"/>
          <w:sz w:val="24"/>
          <w:szCs w:val="24"/>
        </w:rPr>
        <w:t>лепорелло</w:t>
      </w:r>
      <w:proofErr w:type="spellEnd"/>
      <w:r w:rsidRPr="000D1F6F">
        <w:rPr>
          <w:rFonts w:ascii="Times New Roman" w:hAnsi="Times New Roman"/>
          <w:sz w:val="24"/>
          <w:szCs w:val="24"/>
        </w:rPr>
        <w:t xml:space="preserve">. Технология изготовления. </w:t>
      </w:r>
    </w:p>
    <w:p w:rsidR="0028197E" w:rsidRPr="000D1F6F" w:rsidRDefault="0028197E" w:rsidP="00281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F6F">
        <w:rPr>
          <w:rFonts w:ascii="Times New Roman" w:hAnsi="Times New Roman"/>
          <w:i/>
          <w:iCs/>
          <w:sz w:val="24"/>
          <w:szCs w:val="24"/>
        </w:rPr>
        <w:tab/>
      </w:r>
      <w:r w:rsidRPr="000D1F6F">
        <w:rPr>
          <w:rFonts w:ascii="Times New Roman" w:hAnsi="Times New Roman"/>
          <w:iCs/>
          <w:sz w:val="24"/>
          <w:szCs w:val="24"/>
        </w:rPr>
        <w:t xml:space="preserve">Создание авторской книги-устава поэтапно: набор и печать текста авторской сказки;  создание иллюстраций к сказке; подготовка брошюр для будущей книги; прессование и прошивка книги; </w:t>
      </w:r>
      <w:r w:rsidRPr="000D1F6F">
        <w:rPr>
          <w:rFonts w:ascii="Times New Roman" w:hAnsi="Times New Roman"/>
          <w:sz w:val="24"/>
          <w:szCs w:val="24"/>
        </w:rPr>
        <w:t> изготовление обложки и форзацев; оформление обложки и титульного листа.   </w:t>
      </w:r>
    </w:p>
    <w:p w:rsidR="0028197E" w:rsidRPr="000D1F6F" w:rsidRDefault="0028197E" w:rsidP="002819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F6F">
        <w:rPr>
          <w:rFonts w:ascii="Times New Roman" w:hAnsi="Times New Roman"/>
          <w:sz w:val="24"/>
          <w:szCs w:val="24"/>
        </w:rPr>
        <w:tab/>
        <w:t xml:space="preserve">Выставка </w:t>
      </w:r>
      <w:r w:rsidR="000D1F6F" w:rsidRPr="000D1F6F">
        <w:rPr>
          <w:rFonts w:ascii="Times New Roman" w:hAnsi="Times New Roman"/>
          <w:sz w:val="24"/>
          <w:szCs w:val="24"/>
        </w:rPr>
        <w:t>«Руко</w:t>
      </w:r>
      <w:r w:rsidRPr="000D1F6F">
        <w:rPr>
          <w:rFonts w:ascii="Times New Roman" w:hAnsi="Times New Roman"/>
          <w:sz w:val="24"/>
          <w:szCs w:val="24"/>
        </w:rPr>
        <w:t>буки».            </w:t>
      </w:r>
    </w:p>
    <w:p w:rsidR="0028197E" w:rsidRPr="000D1F6F" w:rsidRDefault="0028197E" w:rsidP="0028197E">
      <w:pPr>
        <w:rPr>
          <w:rFonts w:eastAsia="Times New Roman"/>
        </w:rPr>
      </w:pPr>
    </w:p>
    <w:p w:rsidR="0028197E" w:rsidRPr="000D1F6F" w:rsidRDefault="0028197E" w:rsidP="002819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F6F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0D1F6F">
        <w:rPr>
          <w:rFonts w:ascii="Times New Roman" w:hAnsi="Times New Roman"/>
          <w:sz w:val="24"/>
          <w:szCs w:val="24"/>
        </w:rPr>
        <w:t xml:space="preserve"> наблюдение, </w:t>
      </w:r>
      <w:r w:rsidRPr="000D1F6F">
        <w:rPr>
          <w:rFonts w:ascii="Times New Roman" w:hAnsi="Times New Roman"/>
          <w:sz w:val="24"/>
          <w:szCs w:val="24"/>
        </w:rPr>
        <w:t xml:space="preserve">опрос, </w:t>
      </w:r>
      <w:r w:rsidRPr="000D1F6F">
        <w:rPr>
          <w:rFonts w:ascii="Times New Roman" w:hAnsi="Times New Roman"/>
          <w:sz w:val="24"/>
          <w:szCs w:val="24"/>
        </w:rPr>
        <w:t>лингвистический эксперимент, исследование текста, групповая работа, выставка, аукцион знаний, игра.</w:t>
      </w:r>
      <w:proofErr w:type="gramEnd"/>
    </w:p>
    <w:p w:rsidR="0028197E" w:rsidRPr="000D1F6F" w:rsidRDefault="0028197E" w:rsidP="0028197E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0D1F6F">
        <w:rPr>
          <w:rFonts w:ascii="Times New Roman" w:hAnsi="Times New Roman"/>
          <w:sz w:val="24"/>
          <w:szCs w:val="24"/>
        </w:rPr>
        <w:tab/>
      </w:r>
    </w:p>
    <w:p w:rsidR="0028197E" w:rsidRPr="000D1F6F" w:rsidRDefault="0028197E" w:rsidP="0028197E">
      <w:pPr>
        <w:pStyle w:val="a3"/>
        <w:jc w:val="both"/>
        <w:rPr>
          <w:rFonts w:ascii="Times New Roman" w:hAnsi="Times New Roman"/>
          <w:sz w:val="24"/>
        </w:rPr>
      </w:pPr>
      <w:r w:rsidRPr="000D1F6F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0D1F6F">
        <w:rPr>
          <w:rFonts w:ascii="Times New Roman" w:hAnsi="Times New Roman"/>
          <w:sz w:val="24"/>
          <w:szCs w:val="24"/>
        </w:rPr>
        <w:t xml:space="preserve"> анализ текста, пересказ, создание </w:t>
      </w:r>
      <w:r w:rsidRPr="000D1F6F">
        <w:rPr>
          <w:rFonts w:ascii="Times New Roman" w:hAnsi="Times New Roman"/>
          <w:sz w:val="24"/>
          <w:szCs w:val="24"/>
        </w:rPr>
        <w:t xml:space="preserve">авторского текста, составление плана текста, практические занятия по изготовлению книг. </w:t>
      </w:r>
    </w:p>
    <w:p w:rsidR="0028197E" w:rsidRPr="000D1F6F" w:rsidRDefault="0028197E" w:rsidP="005629A4">
      <w:pPr>
        <w:pStyle w:val="a3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7D2498" w:rsidRPr="000D1F6F" w:rsidRDefault="007D2498" w:rsidP="002B46B6">
      <w:pPr>
        <w:pStyle w:val="a3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0D1F6F">
        <w:rPr>
          <w:rFonts w:ascii="Times New Roman" w:hAnsi="Times New Roman"/>
          <w:b/>
          <w:sz w:val="24"/>
        </w:rPr>
        <w:t>Тематическое планирование</w:t>
      </w:r>
      <w:r w:rsidRPr="000D1F6F"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  <w:proofErr w:type="gramStart"/>
      <w:r w:rsidRPr="000D1F6F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0D1F6F">
        <w:rPr>
          <w:rFonts w:ascii="Times New Roman" w:hAnsi="Times New Roman"/>
          <w:b/>
          <w:sz w:val="24"/>
          <w:szCs w:val="24"/>
        </w:rPr>
        <w:t xml:space="preserve"> на изучение каждой темы</w:t>
      </w:r>
    </w:p>
    <w:tbl>
      <w:tblPr>
        <w:tblW w:w="93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2951"/>
      </w:tblGrid>
      <w:tr w:rsidR="00FA2D68" w:rsidRPr="000D1F6F" w:rsidTr="00FA2D68">
        <w:trPr>
          <w:tblHeader/>
        </w:trPr>
        <w:tc>
          <w:tcPr>
            <w:tcW w:w="709" w:type="dxa"/>
            <w:shd w:val="clear" w:color="auto" w:fill="D9D9D9"/>
          </w:tcPr>
          <w:p w:rsidR="007B2619" w:rsidRPr="000D1F6F" w:rsidRDefault="007B2619" w:rsidP="00FA2D68">
            <w:pPr>
              <w:pStyle w:val="5"/>
              <w:jc w:val="center"/>
              <w:rPr>
                <w:sz w:val="22"/>
              </w:rPr>
            </w:pPr>
            <w:r w:rsidRPr="000D1F6F">
              <w:rPr>
                <w:sz w:val="22"/>
              </w:rPr>
              <w:t>№</w:t>
            </w:r>
          </w:p>
        </w:tc>
        <w:tc>
          <w:tcPr>
            <w:tcW w:w="5670" w:type="dxa"/>
            <w:shd w:val="clear" w:color="auto" w:fill="D9D9D9"/>
          </w:tcPr>
          <w:p w:rsidR="007B2619" w:rsidRPr="000D1F6F" w:rsidRDefault="007B2619" w:rsidP="00FA2D68">
            <w:pPr>
              <w:pStyle w:val="5"/>
              <w:jc w:val="center"/>
              <w:rPr>
                <w:sz w:val="22"/>
              </w:rPr>
            </w:pPr>
            <w:r w:rsidRPr="000D1F6F">
              <w:rPr>
                <w:sz w:val="22"/>
              </w:rPr>
              <w:t>Тема</w:t>
            </w:r>
          </w:p>
        </w:tc>
        <w:tc>
          <w:tcPr>
            <w:tcW w:w="2951" w:type="dxa"/>
            <w:shd w:val="clear" w:color="auto" w:fill="D9D9D9"/>
          </w:tcPr>
          <w:p w:rsidR="007B2619" w:rsidRPr="000D1F6F" w:rsidRDefault="007B2619" w:rsidP="00FA2D68">
            <w:pPr>
              <w:pStyle w:val="5"/>
              <w:jc w:val="center"/>
              <w:rPr>
                <w:sz w:val="22"/>
              </w:rPr>
            </w:pPr>
            <w:r w:rsidRPr="000D1F6F">
              <w:rPr>
                <w:sz w:val="22"/>
              </w:rPr>
              <w:t>Кол-во часов</w:t>
            </w:r>
          </w:p>
        </w:tc>
      </w:tr>
      <w:tr w:rsidR="00FA2D68" w:rsidRPr="000D1F6F" w:rsidTr="00FA2D68">
        <w:tc>
          <w:tcPr>
            <w:tcW w:w="709" w:type="dxa"/>
            <w:shd w:val="clear" w:color="auto" w:fill="auto"/>
          </w:tcPr>
          <w:p w:rsidR="007B2619" w:rsidRPr="000D1F6F" w:rsidRDefault="007B2619" w:rsidP="00FA2D68">
            <w:pPr>
              <w:pStyle w:val="5"/>
              <w:ind w:firstLine="34"/>
              <w:rPr>
                <w:sz w:val="22"/>
              </w:rPr>
            </w:pPr>
            <w:r w:rsidRPr="000D1F6F">
              <w:rPr>
                <w:sz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B2619" w:rsidRPr="000D1F6F" w:rsidRDefault="0028197E" w:rsidP="007B2619">
            <w:pPr>
              <w:pStyle w:val="5"/>
              <w:rPr>
                <w:sz w:val="22"/>
              </w:rPr>
            </w:pPr>
            <w:r w:rsidRPr="000D1F6F">
              <w:rPr>
                <w:sz w:val="22"/>
              </w:rPr>
              <w:t>Из истории книг</w:t>
            </w:r>
          </w:p>
        </w:tc>
        <w:tc>
          <w:tcPr>
            <w:tcW w:w="2951" w:type="dxa"/>
            <w:shd w:val="clear" w:color="auto" w:fill="auto"/>
          </w:tcPr>
          <w:p w:rsidR="007B2619" w:rsidRPr="000D1F6F" w:rsidRDefault="000D1F6F" w:rsidP="007B2619">
            <w:pPr>
              <w:pStyle w:val="5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A2D68" w:rsidRPr="000D1F6F" w:rsidTr="00FA2D68">
        <w:tc>
          <w:tcPr>
            <w:tcW w:w="709" w:type="dxa"/>
            <w:shd w:val="clear" w:color="auto" w:fill="auto"/>
          </w:tcPr>
          <w:p w:rsidR="007B2619" w:rsidRPr="000D1F6F" w:rsidRDefault="007B2619" w:rsidP="00FA2D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B2619" w:rsidRPr="000D1F6F" w:rsidRDefault="0028197E" w:rsidP="007B2619">
            <w:pPr>
              <w:pStyle w:val="5"/>
              <w:rPr>
                <w:sz w:val="22"/>
              </w:rPr>
            </w:pPr>
            <w:r w:rsidRPr="000D1F6F">
              <w:rPr>
                <w:sz w:val="24"/>
              </w:rPr>
              <w:t>Что такое сказка?</w:t>
            </w:r>
          </w:p>
        </w:tc>
        <w:tc>
          <w:tcPr>
            <w:tcW w:w="2951" w:type="dxa"/>
            <w:shd w:val="clear" w:color="auto" w:fill="auto"/>
          </w:tcPr>
          <w:p w:rsidR="007B2619" w:rsidRPr="000D1F6F" w:rsidRDefault="0028197E" w:rsidP="007B2619">
            <w:pPr>
              <w:pStyle w:val="5"/>
              <w:rPr>
                <w:sz w:val="22"/>
              </w:rPr>
            </w:pPr>
            <w:r w:rsidRPr="000D1F6F">
              <w:rPr>
                <w:sz w:val="22"/>
              </w:rPr>
              <w:t>3</w:t>
            </w:r>
          </w:p>
        </w:tc>
      </w:tr>
      <w:tr w:rsidR="00FA2D68" w:rsidRPr="000D1F6F" w:rsidTr="00FA2D68">
        <w:tc>
          <w:tcPr>
            <w:tcW w:w="709" w:type="dxa"/>
            <w:shd w:val="clear" w:color="auto" w:fill="auto"/>
          </w:tcPr>
          <w:p w:rsidR="007B2619" w:rsidRPr="000D1F6F" w:rsidRDefault="007B2619" w:rsidP="00FA2D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B2619" w:rsidRPr="000D1F6F" w:rsidRDefault="000D1F6F" w:rsidP="007B2619">
            <w:pPr>
              <w:pStyle w:val="5"/>
              <w:rPr>
                <w:sz w:val="22"/>
              </w:rPr>
            </w:pPr>
            <w:r w:rsidRPr="000D1F6F">
              <w:rPr>
                <w:sz w:val="24"/>
              </w:rPr>
              <w:t>Сюжет волшебной сказки</w:t>
            </w:r>
          </w:p>
        </w:tc>
        <w:tc>
          <w:tcPr>
            <w:tcW w:w="2951" w:type="dxa"/>
            <w:shd w:val="clear" w:color="auto" w:fill="auto"/>
          </w:tcPr>
          <w:p w:rsidR="007B2619" w:rsidRPr="000D1F6F" w:rsidRDefault="003C1477" w:rsidP="007B2619">
            <w:pPr>
              <w:pStyle w:val="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B2619" w:rsidRPr="000D1F6F" w:rsidTr="00FA2D68">
        <w:tc>
          <w:tcPr>
            <w:tcW w:w="709" w:type="dxa"/>
            <w:shd w:val="clear" w:color="auto" w:fill="auto"/>
          </w:tcPr>
          <w:p w:rsidR="007B2619" w:rsidRPr="000D1F6F" w:rsidRDefault="007B2619" w:rsidP="00FA2D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B2619" w:rsidRPr="000D1F6F" w:rsidRDefault="000D1F6F" w:rsidP="007B2619">
            <w:pPr>
              <w:pStyle w:val="5"/>
              <w:rPr>
                <w:sz w:val="24"/>
              </w:rPr>
            </w:pPr>
            <w:r w:rsidRPr="000D1F6F">
              <w:rPr>
                <w:sz w:val="24"/>
              </w:rPr>
              <w:t>Бумажные чудеса</w:t>
            </w:r>
          </w:p>
        </w:tc>
        <w:tc>
          <w:tcPr>
            <w:tcW w:w="2951" w:type="dxa"/>
            <w:shd w:val="clear" w:color="auto" w:fill="auto"/>
          </w:tcPr>
          <w:p w:rsidR="007B2619" w:rsidRPr="000D1F6F" w:rsidRDefault="007B2619" w:rsidP="007B2619">
            <w:pPr>
              <w:pStyle w:val="5"/>
              <w:rPr>
                <w:sz w:val="22"/>
              </w:rPr>
            </w:pPr>
            <w:r w:rsidRPr="000D1F6F">
              <w:rPr>
                <w:sz w:val="22"/>
              </w:rPr>
              <w:t>2</w:t>
            </w:r>
          </w:p>
        </w:tc>
      </w:tr>
      <w:tr w:rsidR="000D1F6F" w:rsidRPr="000D1F6F" w:rsidTr="00FA2D68">
        <w:tc>
          <w:tcPr>
            <w:tcW w:w="709" w:type="dxa"/>
            <w:shd w:val="clear" w:color="auto" w:fill="auto"/>
          </w:tcPr>
          <w:p w:rsidR="000D1F6F" w:rsidRPr="000D1F6F" w:rsidRDefault="000D1F6F" w:rsidP="00FA2D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D1F6F" w:rsidRPr="000D1F6F" w:rsidRDefault="000D1F6F" w:rsidP="007B2619">
            <w:pPr>
              <w:pStyle w:val="5"/>
              <w:rPr>
                <w:sz w:val="24"/>
              </w:rPr>
            </w:pPr>
            <w:r w:rsidRPr="000D1F6F">
              <w:rPr>
                <w:sz w:val="24"/>
              </w:rPr>
              <w:t>Изготовление книги своими руками</w:t>
            </w:r>
          </w:p>
        </w:tc>
        <w:tc>
          <w:tcPr>
            <w:tcW w:w="2951" w:type="dxa"/>
            <w:shd w:val="clear" w:color="auto" w:fill="auto"/>
          </w:tcPr>
          <w:p w:rsidR="000D1F6F" w:rsidRPr="000D1F6F" w:rsidRDefault="003C1477" w:rsidP="007B2619">
            <w:pPr>
              <w:pStyle w:val="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7B2619" w:rsidRPr="000D1F6F" w:rsidTr="00FA2D68">
        <w:tc>
          <w:tcPr>
            <w:tcW w:w="709" w:type="dxa"/>
            <w:shd w:val="clear" w:color="auto" w:fill="auto"/>
          </w:tcPr>
          <w:p w:rsidR="007B2619" w:rsidRPr="000D1F6F" w:rsidRDefault="007B2619" w:rsidP="00FA2D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2619" w:rsidRPr="000D1F6F" w:rsidRDefault="007B2619" w:rsidP="007B2619">
            <w:pPr>
              <w:pStyle w:val="5"/>
              <w:rPr>
                <w:sz w:val="22"/>
              </w:rPr>
            </w:pPr>
            <w:r w:rsidRPr="000D1F6F">
              <w:rPr>
                <w:sz w:val="22"/>
              </w:rPr>
              <w:t>Итого</w:t>
            </w:r>
          </w:p>
        </w:tc>
        <w:tc>
          <w:tcPr>
            <w:tcW w:w="2951" w:type="dxa"/>
            <w:shd w:val="clear" w:color="auto" w:fill="auto"/>
          </w:tcPr>
          <w:p w:rsidR="007B2619" w:rsidRPr="000D1F6F" w:rsidRDefault="000D1F6F" w:rsidP="007B2619">
            <w:pPr>
              <w:pStyle w:val="5"/>
              <w:rPr>
                <w:sz w:val="22"/>
              </w:rPr>
            </w:pPr>
            <w:r w:rsidRPr="000D1F6F">
              <w:rPr>
                <w:sz w:val="22"/>
              </w:rPr>
              <w:t>33</w:t>
            </w:r>
          </w:p>
        </w:tc>
      </w:tr>
    </w:tbl>
    <w:p w:rsidR="007B2619" w:rsidRPr="000D1F6F" w:rsidRDefault="007B2619" w:rsidP="007B26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D2498" w:rsidRPr="000D1F6F" w:rsidRDefault="007D2498" w:rsidP="00D773B3">
      <w:pPr>
        <w:tabs>
          <w:tab w:val="left" w:pos="1232"/>
        </w:tabs>
        <w:spacing w:line="360" w:lineRule="auto"/>
      </w:pPr>
    </w:p>
    <w:p w:rsidR="00F626D2" w:rsidRDefault="00F626D2" w:rsidP="00F626D2">
      <w:pPr>
        <w:autoSpaceDE w:val="0"/>
        <w:autoSpaceDN w:val="0"/>
        <w:adjustRightInd w:val="0"/>
        <w:rPr>
          <w:rFonts w:ascii="Liberation Serif" w:hAnsi="Liberation Serif" w:cs="GaramondC-Bold"/>
          <w:b/>
          <w:bCs/>
        </w:rPr>
      </w:pPr>
    </w:p>
    <w:p w:rsidR="005629A4" w:rsidRPr="007B2619" w:rsidRDefault="006C2569" w:rsidP="00C44F8C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rFonts w:ascii="Liberation Serif" w:hAnsi="Liberation Serif" w:cs="GaramondC-Bold"/>
          <w:b/>
          <w:bCs/>
        </w:rPr>
        <w:br w:type="page"/>
      </w:r>
      <w:r w:rsidR="00B31105" w:rsidRPr="007B2619">
        <w:rPr>
          <w:b/>
          <w:lang w:eastAsia="en-US"/>
        </w:rPr>
        <w:lastRenderedPageBreak/>
        <w:t>Тематическ</w:t>
      </w:r>
      <w:bookmarkStart w:id="0" w:name="_GoBack"/>
      <w:bookmarkEnd w:id="0"/>
      <w:r w:rsidR="00B31105" w:rsidRPr="007B2619">
        <w:rPr>
          <w:b/>
          <w:lang w:eastAsia="en-US"/>
        </w:rPr>
        <w:t>ое планирование</w:t>
      </w:r>
    </w:p>
    <w:p w:rsidR="00B31105" w:rsidRDefault="00B31105" w:rsidP="00B31105">
      <w:pPr>
        <w:pStyle w:val="a3"/>
        <w:jc w:val="center"/>
        <w:rPr>
          <w:rFonts w:ascii="Times New Roman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FA2D68" w:rsidRPr="00B31105" w:rsidTr="00FA2D68">
        <w:trPr>
          <w:tblHeader/>
        </w:trPr>
        <w:tc>
          <w:tcPr>
            <w:tcW w:w="959" w:type="dxa"/>
            <w:shd w:val="clear" w:color="auto" w:fill="D9D9D9"/>
          </w:tcPr>
          <w:p w:rsidR="00B31105" w:rsidRPr="00FA2D68" w:rsidRDefault="00B31105" w:rsidP="00FA2D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2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A2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90" w:type="dxa"/>
            <w:shd w:val="clear" w:color="auto" w:fill="D9D9D9"/>
          </w:tcPr>
          <w:p w:rsidR="00B31105" w:rsidRPr="00FA2D68" w:rsidRDefault="00B31105" w:rsidP="00FA2D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315" w:type="dxa"/>
            <w:shd w:val="clear" w:color="auto" w:fill="D9D9D9"/>
          </w:tcPr>
          <w:p w:rsidR="00B31105" w:rsidRPr="00FA2D68" w:rsidRDefault="00B31105" w:rsidP="00FA2D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B31105" w:rsidRPr="00B31105" w:rsidTr="00FA2D68">
        <w:tc>
          <w:tcPr>
            <w:tcW w:w="9464" w:type="dxa"/>
            <w:gridSpan w:val="3"/>
            <w:shd w:val="clear" w:color="auto" w:fill="auto"/>
          </w:tcPr>
          <w:p w:rsidR="00B31105" w:rsidRPr="00FA2D68" w:rsidRDefault="000D1F6F" w:rsidP="00FA2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истории книг</w:t>
            </w:r>
          </w:p>
        </w:tc>
      </w:tr>
      <w:tr w:rsidR="00FA2D68" w:rsidRPr="00B31105" w:rsidTr="00FA2D68">
        <w:tc>
          <w:tcPr>
            <w:tcW w:w="959" w:type="dxa"/>
            <w:shd w:val="clear" w:color="auto" w:fill="auto"/>
          </w:tcPr>
          <w:p w:rsidR="00B31105" w:rsidRPr="00FA2D68" w:rsidRDefault="007B2619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31105" w:rsidRPr="00FA2D68" w:rsidRDefault="000D1F6F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книги в жизни общества</w:t>
            </w:r>
          </w:p>
        </w:tc>
        <w:tc>
          <w:tcPr>
            <w:tcW w:w="5315" w:type="dxa"/>
            <w:shd w:val="clear" w:color="auto" w:fill="auto"/>
          </w:tcPr>
          <w:p w:rsidR="00B31105" w:rsidRPr="000D1F6F" w:rsidRDefault="000D1F6F" w:rsidP="000D1F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D1F6F">
              <w:rPr>
                <w:bCs/>
                <w:color w:val="000000"/>
              </w:rPr>
              <w:t>Роль книг в жизни общества. Проведение социологического</w:t>
            </w:r>
            <w:r>
              <w:rPr>
                <w:bCs/>
                <w:color w:val="000000"/>
              </w:rPr>
              <w:t xml:space="preserve"> исследования «Роль книг».</w:t>
            </w:r>
          </w:p>
        </w:tc>
      </w:tr>
      <w:tr w:rsidR="00FA2D68" w:rsidRPr="00B31105" w:rsidTr="00FA2D68">
        <w:tc>
          <w:tcPr>
            <w:tcW w:w="959" w:type="dxa"/>
            <w:shd w:val="clear" w:color="auto" w:fill="auto"/>
          </w:tcPr>
          <w:p w:rsidR="00B31105" w:rsidRPr="00FA2D68" w:rsidRDefault="007B2619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D1F6F">
              <w:rPr>
                <w:rFonts w:ascii="Times New Roman" w:hAnsi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3190" w:type="dxa"/>
            <w:shd w:val="clear" w:color="auto" w:fill="auto"/>
          </w:tcPr>
          <w:p w:rsidR="00B31105" w:rsidRPr="00FA2D68" w:rsidRDefault="000D1F6F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истории книги</w:t>
            </w:r>
          </w:p>
        </w:tc>
        <w:tc>
          <w:tcPr>
            <w:tcW w:w="5315" w:type="dxa"/>
            <w:shd w:val="clear" w:color="auto" w:fill="auto"/>
          </w:tcPr>
          <w:p w:rsidR="00B31105" w:rsidRPr="000D1F6F" w:rsidRDefault="000D1F6F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D1F6F">
              <w:rPr>
                <w:bCs/>
                <w:color w:val="000000"/>
              </w:rPr>
              <w:t>Краткий обзор истории возникновения книг. Материалы, используемые для изготовления книг: глина, дерево, воск, камень, растения. Знакомство с книгами, изготовленными в разные эпохи и выполненными с использованием перечисленных ма</w:t>
            </w:r>
            <w:r>
              <w:rPr>
                <w:bCs/>
                <w:color w:val="000000"/>
              </w:rPr>
              <w:t>териалов.</w:t>
            </w:r>
          </w:p>
        </w:tc>
      </w:tr>
      <w:tr w:rsidR="000D1F6F" w:rsidRPr="00B31105" w:rsidTr="00FA2D68">
        <w:tc>
          <w:tcPr>
            <w:tcW w:w="959" w:type="dxa"/>
            <w:shd w:val="clear" w:color="auto" w:fill="auto"/>
          </w:tcPr>
          <w:p w:rsidR="000D1F6F" w:rsidRPr="00FA2D68" w:rsidRDefault="000D1F6F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0D1F6F" w:rsidRDefault="000D1F6F" w:rsidP="00B311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Книги Древней Руси</w:t>
            </w:r>
          </w:p>
        </w:tc>
        <w:tc>
          <w:tcPr>
            <w:tcW w:w="5315" w:type="dxa"/>
            <w:shd w:val="clear" w:color="auto" w:fill="auto"/>
          </w:tcPr>
          <w:p w:rsidR="000D1F6F" w:rsidRPr="000D1F6F" w:rsidRDefault="000D1F6F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D1F6F">
              <w:rPr>
                <w:bCs/>
                <w:color w:val="000000"/>
              </w:rPr>
              <w:t>Древние русские книги. Иллюстраторы древних книг. Библиотека Ярослава Мудрого.</w:t>
            </w:r>
          </w:p>
        </w:tc>
      </w:tr>
      <w:tr w:rsidR="000D1F6F" w:rsidRPr="00B31105" w:rsidTr="00FA2D68">
        <w:tc>
          <w:tcPr>
            <w:tcW w:w="959" w:type="dxa"/>
            <w:shd w:val="clear" w:color="auto" w:fill="auto"/>
          </w:tcPr>
          <w:p w:rsidR="000D1F6F" w:rsidRPr="00FA2D68" w:rsidRDefault="000D1F6F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0D1F6F" w:rsidRPr="000D1F6F" w:rsidRDefault="000D1F6F" w:rsidP="000D1F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D1F6F">
              <w:rPr>
                <w:bCs/>
                <w:color w:val="000000"/>
              </w:rPr>
              <w:t>Экскурсия в Историко-</w:t>
            </w:r>
            <w:r>
              <w:rPr>
                <w:bCs/>
                <w:color w:val="000000"/>
              </w:rPr>
              <w:t>этнографический музей г. Ирбита</w:t>
            </w:r>
          </w:p>
        </w:tc>
        <w:tc>
          <w:tcPr>
            <w:tcW w:w="5315" w:type="dxa"/>
            <w:shd w:val="clear" w:color="auto" w:fill="auto"/>
          </w:tcPr>
          <w:p w:rsidR="000D1F6F" w:rsidRPr="00FA2D68" w:rsidRDefault="000D1F6F" w:rsidP="000D1F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Музейный урок «Древние книги из запасников музея»</w:t>
            </w:r>
          </w:p>
        </w:tc>
      </w:tr>
      <w:tr w:rsidR="000D1F6F" w:rsidRPr="00B31105" w:rsidTr="00FA2D68">
        <w:tc>
          <w:tcPr>
            <w:tcW w:w="959" w:type="dxa"/>
            <w:shd w:val="clear" w:color="auto" w:fill="auto"/>
          </w:tcPr>
          <w:p w:rsidR="000D1F6F" w:rsidRDefault="000D1F6F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0D1F6F" w:rsidRPr="000D1F6F" w:rsidRDefault="000D1F6F" w:rsidP="000D1F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D1F6F">
              <w:rPr>
                <w:bCs/>
                <w:color w:val="000000"/>
              </w:rPr>
              <w:t>Э</w:t>
            </w:r>
            <w:r>
              <w:rPr>
                <w:bCs/>
                <w:color w:val="000000"/>
              </w:rPr>
              <w:t>кскурсия в школьную библиотеку.</w:t>
            </w:r>
          </w:p>
        </w:tc>
        <w:tc>
          <w:tcPr>
            <w:tcW w:w="5315" w:type="dxa"/>
            <w:shd w:val="clear" w:color="auto" w:fill="auto"/>
          </w:tcPr>
          <w:p w:rsidR="000D1F6F" w:rsidRPr="000D1F6F" w:rsidRDefault="000D1F6F" w:rsidP="000D1F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 живут книги</w:t>
            </w:r>
          </w:p>
        </w:tc>
      </w:tr>
      <w:tr w:rsidR="003C1477" w:rsidRPr="00B31105" w:rsidTr="00B64357">
        <w:tc>
          <w:tcPr>
            <w:tcW w:w="9464" w:type="dxa"/>
            <w:gridSpan w:val="3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Что такое  сказка?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 такое сказка</w:t>
            </w:r>
          </w:p>
        </w:tc>
        <w:tc>
          <w:tcPr>
            <w:tcW w:w="5315" w:type="dxa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Сказка как жанр. </w:t>
            </w:r>
            <w:r w:rsidRPr="003C1477">
              <w:rPr>
                <w:bCs/>
                <w:color w:val="000000"/>
              </w:rPr>
              <w:t>Виды сказок. Народны</w:t>
            </w:r>
            <w:r>
              <w:rPr>
                <w:bCs/>
                <w:color w:val="000000"/>
              </w:rPr>
              <w:t xml:space="preserve">е сказители. </w:t>
            </w:r>
          </w:p>
        </w:tc>
      </w:tr>
      <w:tr w:rsidR="003C1477" w:rsidRPr="00B31105" w:rsidTr="00282F0A">
        <w:trPr>
          <w:trHeight w:val="5254"/>
        </w:trPr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190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Сказочные герои</w:t>
            </w:r>
          </w:p>
        </w:tc>
        <w:tc>
          <w:tcPr>
            <w:tcW w:w="5315" w:type="dxa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Сказочные герои. </w:t>
            </w:r>
            <w:r w:rsidRPr="003C1477">
              <w:rPr>
                <w:bCs/>
                <w:color w:val="000000"/>
              </w:rPr>
              <w:t xml:space="preserve">Смешные удачники. Знакомство со смешными удачниками через тексты сказок. </w:t>
            </w:r>
          </w:p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Сказочные героини. Знакомство со сказочными героинями  через сказочную викторину «Знаешь ли ты  сказочных героинь». </w:t>
            </w:r>
          </w:p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Сказочные чудовища. Знакомство со сказочными чудовищами. Подготовка к сочинению новых сказок на основе «фантастического анализа» сказочного персонажа. </w:t>
            </w:r>
          </w:p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Чудесные искусники. Игра «Парад искусников». </w:t>
            </w:r>
          </w:p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Путешествие по тридесятому царству, небывалому государству. Путешествие в сказочную страну. Каждый выбирает средство передвижения, устанавливается маршрут путешествия, во время путешествия ведется путевой дневник. </w:t>
            </w:r>
          </w:p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Сказочное время. Особенности сказочного времени.</w:t>
            </w:r>
          </w:p>
        </w:tc>
      </w:tr>
      <w:tr w:rsidR="003C1477" w:rsidRPr="00B31105" w:rsidTr="00C57B6A">
        <w:trPr>
          <w:trHeight w:val="262"/>
        </w:trPr>
        <w:tc>
          <w:tcPr>
            <w:tcW w:w="9464" w:type="dxa"/>
            <w:gridSpan w:val="3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Сюжет волшебной сказки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3C1477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14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сюжетом волшебной 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Волшебные превращения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Знакомство с сюжетом волшебной сказки. Подготовка с</w:t>
            </w:r>
            <w:r>
              <w:rPr>
                <w:bCs/>
                <w:color w:val="000000"/>
              </w:rPr>
              <w:t xml:space="preserve">казок по готовой схеме сюжета. </w:t>
            </w:r>
            <w:r w:rsidRPr="003C1477">
              <w:rPr>
                <w:bCs/>
                <w:color w:val="000000"/>
              </w:rPr>
              <w:t>Волшебные превращения. Знакомств</w:t>
            </w:r>
            <w:r>
              <w:rPr>
                <w:bCs/>
                <w:color w:val="000000"/>
              </w:rPr>
              <w:t xml:space="preserve">о со сказочными превращениями. 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3C1477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Секреты построения волшебных сказок</w:t>
            </w:r>
          </w:p>
        </w:tc>
        <w:tc>
          <w:tcPr>
            <w:tcW w:w="5315" w:type="dxa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Загадочная цифра «3».  Викторина «Чудесная цифра 3». </w:t>
            </w:r>
          </w:p>
          <w:p w:rsidR="003C1477" w:rsidRPr="00FA2D68" w:rsidRDefault="003C1477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Секреты построения волшебных сказок. Способы построения сказок. Функции  </w:t>
            </w:r>
            <w:r>
              <w:rPr>
                <w:bCs/>
                <w:color w:val="000000"/>
              </w:rPr>
              <w:t xml:space="preserve">действующих лиц. Форма сказки. 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В гостях у сестер-присказок, </w:t>
            </w:r>
            <w:r w:rsidRPr="003C1477">
              <w:rPr>
                <w:bCs/>
                <w:color w:val="000000"/>
              </w:rPr>
              <w:lastRenderedPageBreak/>
              <w:t xml:space="preserve">братьев-зачинов и </w:t>
            </w:r>
          </w:p>
          <w:p w:rsidR="003C1477" w:rsidRPr="003C1477" w:rsidRDefault="003C1477" w:rsidP="003C147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1477">
              <w:rPr>
                <w:rFonts w:ascii="Times New Roman" w:hAnsi="Times New Roman"/>
                <w:bCs/>
                <w:color w:val="000000"/>
                <w:sz w:val="24"/>
              </w:rPr>
              <w:t>подружек-зачинов.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lastRenderedPageBreak/>
              <w:t xml:space="preserve">Знакомство с присказкой, зачином, концовкой. </w:t>
            </w:r>
            <w:r w:rsidRPr="003C1477">
              <w:rPr>
                <w:bCs/>
                <w:color w:val="000000"/>
              </w:rPr>
              <w:lastRenderedPageBreak/>
              <w:t>Подготовка сказок с использованием всех структурных элементов.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3C1477" w:rsidP="003C1477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1477">
              <w:rPr>
                <w:rFonts w:ascii="Times New Roman" w:hAnsi="Times New Roman"/>
                <w:bCs/>
                <w:color w:val="000000"/>
                <w:sz w:val="24"/>
              </w:rPr>
              <w:t>Лингвистическая экспедиция по стране Сказочного Языка.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3C14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Смысл сказочных слов. Сочинение авторских волшебных сказок. Прослушивание и обсуждение сочиненных сказок.</w:t>
            </w:r>
          </w:p>
        </w:tc>
      </w:tr>
      <w:tr w:rsidR="003C1477" w:rsidRPr="00B31105" w:rsidTr="00D91BF4">
        <w:tc>
          <w:tcPr>
            <w:tcW w:w="9464" w:type="dxa"/>
            <w:gridSpan w:val="3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Бумажные чудеса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90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появилась бумага?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Изобретение бумаги. Технология изготовления бумаги. Бумага «путешествует» по странам. Из чего можно</w:t>
            </w:r>
            <w:r>
              <w:rPr>
                <w:bCs/>
                <w:color w:val="000000"/>
              </w:rPr>
              <w:t xml:space="preserve"> сделать бумагу. Сорта бумаги. 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90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опыта других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Из опыта других: изготовление бумаги своими руками.</w:t>
            </w:r>
          </w:p>
        </w:tc>
      </w:tr>
      <w:tr w:rsidR="003C1477" w:rsidRPr="00B31105" w:rsidTr="009879C6">
        <w:tc>
          <w:tcPr>
            <w:tcW w:w="9464" w:type="dxa"/>
            <w:gridSpan w:val="3"/>
            <w:shd w:val="clear" w:color="auto" w:fill="auto"/>
          </w:tcPr>
          <w:p w:rsidR="003C1477" w:rsidRPr="003C1477" w:rsidRDefault="003C1477" w:rsidP="003C14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Изготовление книги своими руками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3C1477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построена книга?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3C1477">
              <w:rPr>
                <w:bCs/>
                <w:color w:val="000000"/>
              </w:rPr>
              <w:t xml:space="preserve">Строение книги: обложка, переплет, суперобложка, книжный блок, форзац и </w:t>
            </w:r>
            <w:proofErr w:type="spellStart"/>
            <w:r w:rsidRPr="003C1477">
              <w:rPr>
                <w:bCs/>
                <w:color w:val="000000"/>
              </w:rPr>
              <w:t>нахзац</w:t>
            </w:r>
            <w:proofErr w:type="spellEnd"/>
            <w:r w:rsidRPr="003C1477">
              <w:rPr>
                <w:bCs/>
                <w:color w:val="000000"/>
              </w:rPr>
              <w:t>, титульный лист; важные данные; авантитул, фронтиспис; справочный аппарат книги; шмуцт</w:t>
            </w:r>
            <w:r>
              <w:rPr>
                <w:bCs/>
                <w:color w:val="000000"/>
              </w:rPr>
              <w:t xml:space="preserve">итул; колонтитул; иллюстрации. </w:t>
            </w:r>
            <w:proofErr w:type="gramEnd"/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C44F8C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Инструменты строителя книг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C44F8C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Оборудование и приспособления, используемые при изготовлении книг. Техника безопасности при работе с различными материалами, оборудованием и приспособлениями, необходимыми для изготовления книг. Приемы работы с оборудованием и приспособлениями, испол</w:t>
            </w:r>
            <w:r>
              <w:rPr>
                <w:bCs/>
                <w:color w:val="000000"/>
              </w:rPr>
              <w:t>ьзуемыми при изготовлении книг.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C44F8C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C44F8C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Такие разные книги!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C44F8C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>Изготовление книги-</w:t>
            </w:r>
            <w:proofErr w:type="spellStart"/>
            <w:r w:rsidRPr="003C1477">
              <w:rPr>
                <w:bCs/>
                <w:color w:val="000000"/>
              </w:rPr>
              <w:t>лепорелло</w:t>
            </w:r>
            <w:proofErr w:type="spellEnd"/>
            <w:r w:rsidRPr="003C1477">
              <w:rPr>
                <w:bCs/>
                <w:color w:val="000000"/>
              </w:rPr>
              <w:t xml:space="preserve"> «Анонс авторской сказки» (книг</w:t>
            </w:r>
            <w:proofErr w:type="gramStart"/>
            <w:r w:rsidRPr="003C1477">
              <w:rPr>
                <w:bCs/>
                <w:color w:val="000000"/>
              </w:rPr>
              <w:t>а-</w:t>
            </w:r>
            <w:proofErr w:type="gramEnd"/>
            <w:r w:rsidRPr="003C1477">
              <w:rPr>
                <w:bCs/>
                <w:color w:val="000000"/>
              </w:rPr>
              <w:t>«гармошка»). Текст и картинки. Форма книги (замок, домик, квартира и др.). История книг</w:t>
            </w:r>
            <w:proofErr w:type="gramStart"/>
            <w:r w:rsidRPr="003C1477">
              <w:rPr>
                <w:bCs/>
                <w:color w:val="000000"/>
              </w:rPr>
              <w:t>и-</w:t>
            </w:r>
            <w:proofErr w:type="gramEnd"/>
            <w:r w:rsidRPr="003C1477">
              <w:rPr>
                <w:bCs/>
                <w:color w:val="000000"/>
              </w:rPr>
              <w:t>«гармошки» и книги-</w:t>
            </w:r>
            <w:proofErr w:type="spellStart"/>
            <w:r w:rsidRPr="003C1477">
              <w:rPr>
                <w:bCs/>
                <w:color w:val="000000"/>
              </w:rPr>
              <w:t>лепор</w:t>
            </w:r>
            <w:r>
              <w:rPr>
                <w:bCs/>
                <w:color w:val="000000"/>
              </w:rPr>
              <w:t>елло</w:t>
            </w:r>
            <w:proofErr w:type="spellEnd"/>
            <w:r>
              <w:rPr>
                <w:bCs/>
                <w:color w:val="000000"/>
              </w:rPr>
              <w:t xml:space="preserve">. Технология изготовления. 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C44F8C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C44F8C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создаю свою книгу: учимся набирать текст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C44F8C" w:rsidP="00C44F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Создание авторской книги-устава поэтапно: набор и печать текста авторской сказки;  </w:t>
            </w:r>
          </w:p>
        </w:tc>
      </w:tr>
      <w:tr w:rsidR="00C44F8C" w:rsidRPr="00B31105" w:rsidTr="00FA2D68">
        <w:tc>
          <w:tcPr>
            <w:tcW w:w="959" w:type="dxa"/>
            <w:shd w:val="clear" w:color="auto" w:fill="auto"/>
          </w:tcPr>
          <w:p w:rsidR="00C44F8C" w:rsidRDefault="00C44F8C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C44F8C" w:rsidRDefault="00C44F8C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создаю свою книгу: иллюстрации</w:t>
            </w:r>
          </w:p>
        </w:tc>
        <w:tc>
          <w:tcPr>
            <w:tcW w:w="5315" w:type="dxa"/>
            <w:shd w:val="clear" w:color="auto" w:fill="auto"/>
          </w:tcPr>
          <w:p w:rsidR="00C44F8C" w:rsidRPr="003C1477" w:rsidRDefault="00C44F8C" w:rsidP="00C44F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создание иллюстраций к сказке; </w:t>
            </w:r>
          </w:p>
        </w:tc>
      </w:tr>
      <w:tr w:rsidR="00C44F8C" w:rsidRPr="00B31105" w:rsidTr="00FA2D68">
        <w:tc>
          <w:tcPr>
            <w:tcW w:w="959" w:type="dxa"/>
            <w:shd w:val="clear" w:color="auto" w:fill="auto"/>
          </w:tcPr>
          <w:p w:rsidR="00C44F8C" w:rsidRDefault="00C44F8C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24-27</w:t>
            </w:r>
          </w:p>
        </w:tc>
        <w:tc>
          <w:tcPr>
            <w:tcW w:w="3190" w:type="dxa"/>
            <w:shd w:val="clear" w:color="auto" w:fill="auto"/>
          </w:tcPr>
          <w:p w:rsidR="00C44F8C" w:rsidRDefault="00C44F8C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создаю свою книгу: брошюровка</w:t>
            </w:r>
          </w:p>
        </w:tc>
        <w:tc>
          <w:tcPr>
            <w:tcW w:w="5315" w:type="dxa"/>
            <w:shd w:val="clear" w:color="auto" w:fill="auto"/>
          </w:tcPr>
          <w:p w:rsidR="00C44F8C" w:rsidRPr="003C1477" w:rsidRDefault="00C44F8C" w:rsidP="00C44F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подготовка брошюр для будущей книги; прессование и прошивка книги;  </w:t>
            </w:r>
          </w:p>
        </w:tc>
      </w:tr>
      <w:tr w:rsidR="00C44F8C" w:rsidRPr="00B31105" w:rsidTr="00FA2D68">
        <w:tc>
          <w:tcPr>
            <w:tcW w:w="959" w:type="dxa"/>
            <w:shd w:val="clear" w:color="auto" w:fill="auto"/>
          </w:tcPr>
          <w:p w:rsidR="00C44F8C" w:rsidRDefault="00C44F8C" w:rsidP="00B3110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3190" w:type="dxa"/>
            <w:shd w:val="clear" w:color="auto" w:fill="auto"/>
          </w:tcPr>
          <w:p w:rsidR="00C44F8C" w:rsidRDefault="00C44F8C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создаю свою книгу: обложка</w:t>
            </w:r>
          </w:p>
        </w:tc>
        <w:tc>
          <w:tcPr>
            <w:tcW w:w="5315" w:type="dxa"/>
            <w:shd w:val="clear" w:color="auto" w:fill="auto"/>
          </w:tcPr>
          <w:p w:rsidR="00C44F8C" w:rsidRPr="003C1477" w:rsidRDefault="00C44F8C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C1477">
              <w:rPr>
                <w:bCs/>
                <w:color w:val="000000"/>
              </w:rPr>
              <w:t xml:space="preserve">изготовление обложки и форзацев; оформление обложки и </w:t>
            </w:r>
            <w:r>
              <w:rPr>
                <w:bCs/>
                <w:color w:val="000000"/>
              </w:rPr>
              <w:t xml:space="preserve">титульного листа.   </w:t>
            </w:r>
            <w:r w:rsidRPr="003C1477">
              <w:rPr>
                <w:bCs/>
                <w:color w:val="000000"/>
              </w:rPr>
              <w:t xml:space="preserve"> </w:t>
            </w:r>
          </w:p>
        </w:tc>
      </w:tr>
      <w:tr w:rsidR="003C1477" w:rsidRPr="00B31105" w:rsidTr="00FA2D68">
        <w:tc>
          <w:tcPr>
            <w:tcW w:w="959" w:type="dxa"/>
            <w:shd w:val="clear" w:color="auto" w:fill="auto"/>
          </w:tcPr>
          <w:p w:rsidR="003C1477" w:rsidRPr="00FA2D68" w:rsidRDefault="003C1477" w:rsidP="003C14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31-33</w:t>
            </w:r>
          </w:p>
        </w:tc>
        <w:tc>
          <w:tcPr>
            <w:tcW w:w="3190" w:type="dxa"/>
            <w:shd w:val="clear" w:color="auto" w:fill="auto"/>
          </w:tcPr>
          <w:p w:rsidR="003C1477" w:rsidRPr="003C1477" w:rsidRDefault="003C1477" w:rsidP="00B3110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Наши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рукобуки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5315" w:type="dxa"/>
            <w:shd w:val="clear" w:color="auto" w:fill="auto"/>
          </w:tcPr>
          <w:p w:rsidR="003C1477" w:rsidRPr="00FA2D68" w:rsidRDefault="003C1477" w:rsidP="00FA2D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Выставка «Рукобуки» в классе. Создание виртуальной выставки</w:t>
            </w:r>
            <w:r w:rsidRPr="003C1477">
              <w:rPr>
                <w:bCs/>
                <w:color w:val="000000"/>
              </w:rPr>
              <w:t xml:space="preserve">           </w:t>
            </w:r>
          </w:p>
        </w:tc>
      </w:tr>
    </w:tbl>
    <w:p w:rsidR="005629A4" w:rsidRPr="00564202" w:rsidRDefault="005629A4" w:rsidP="005629A4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</w:p>
    <w:p w:rsidR="005629A4" w:rsidRPr="005629A4" w:rsidRDefault="005629A4" w:rsidP="005629A4">
      <w:pPr>
        <w:pStyle w:val="a3"/>
        <w:jc w:val="both"/>
        <w:rPr>
          <w:rFonts w:ascii="Times New Roman" w:hAnsi="Times New Roman"/>
          <w:b/>
          <w:sz w:val="24"/>
        </w:rPr>
      </w:pPr>
      <w:r w:rsidRPr="005629A4">
        <w:rPr>
          <w:rFonts w:ascii="Times New Roman" w:hAnsi="Times New Roman"/>
          <w:b/>
          <w:sz w:val="24"/>
        </w:rPr>
        <w:t xml:space="preserve"> </w:t>
      </w:r>
    </w:p>
    <w:sectPr w:rsidR="005629A4" w:rsidRPr="005629A4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4C" w:rsidRDefault="005A2B4C" w:rsidP="004D71BD">
      <w:r>
        <w:separator/>
      </w:r>
    </w:p>
  </w:endnote>
  <w:endnote w:type="continuationSeparator" w:id="0">
    <w:p w:rsidR="005A2B4C" w:rsidRDefault="005A2B4C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aram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4C" w:rsidRDefault="005A2B4C" w:rsidP="004D71BD">
      <w:r>
        <w:separator/>
      </w:r>
    </w:p>
  </w:footnote>
  <w:footnote w:type="continuationSeparator" w:id="0">
    <w:p w:rsidR="005A2B4C" w:rsidRDefault="005A2B4C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93234"/>
    <w:multiLevelType w:val="hybridMultilevel"/>
    <w:tmpl w:val="03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9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6E7442"/>
    <w:multiLevelType w:val="hybridMultilevel"/>
    <w:tmpl w:val="A388277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C4B9A"/>
    <w:multiLevelType w:val="hybridMultilevel"/>
    <w:tmpl w:val="1EA29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76BDA"/>
    <w:multiLevelType w:val="hybridMultilevel"/>
    <w:tmpl w:val="C872457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C0A123F"/>
    <w:multiLevelType w:val="hybridMultilevel"/>
    <w:tmpl w:val="1EA29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67231"/>
    <w:multiLevelType w:val="hybridMultilevel"/>
    <w:tmpl w:val="0672C5B6"/>
    <w:lvl w:ilvl="0" w:tplc="C682E4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D3C27"/>
    <w:multiLevelType w:val="hybridMultilevel"/>
    <w:tmpl w:val="FDE52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2B4F3D0"/>
    <w:multiLevelType w:val="hybridMultilevel"/>
    <w:tmpl w:val="DDB77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3A15A5C"/>
    <w:multiLevelType w:val="hybridMultilevel"/>
    <w:tmpl w:val="7488F6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B10D34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A7521"/>
    <w:multiLevelType w:val="hybridMultilevel"/>
    <w:tmpl w:val="79DEB8F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30F64"/>
    <w:multiLevelType w:val="hybridMultilevel"/>
    <w:tmpl w:val="69A441A0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5F77B"/>
    <w:multiLevelType w:val="hybridMultilevel"/>
    <w:tmpl w:val="19490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36807"/>
    <w:multiLevelType w:val="hybridMultilevel"/>
    <w:tmpl w:val="5E8819D4"/>
    <w:lvl w:ilvl="0" w:tplc="3028E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41"/>
  </w:num>
  <w:num w:numId="5">
    <w:abstractNumId w:val="6"/>
  </w:num>
  <w:num w:numId="6">
    <w:abstractNumId w:val="16"/>
  </w:num>
  <w:num w:numId="7">
    <w:abstractNumId w:val="13"/>
  </w:num>
  <w:num w:numId="8">
    <w:abstractNumId w:val="32"/>
  </w:num>
  <w:num w:numId="9">
    <w:abstractNumId w:val="18"/>
  </w:num>
  <w:num w:numId="10">
    <w:abstractNumId w:val="23"/>
  </w:num>
  <w:num w:numId="11">
    <w:abstractNumId w:val="3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37"/>
  </w:num>
  <w:num w:numId="18">
    <w:abstractNumId w:val="15"/>
  </w:num>
  <w:num w:numId="19">
    <w:abstractNumId w:val="24"/>
  </w:num>
  <w:num w:numId="20">
    <w:abstractNumId w:val="14"/>
  </w:num>
  <w:num w:numId="21">
    <w:abstractNumId w:val="19"/>
  </w:num>
  <w:num w:numId="22">
    <w:abstractNumId w:val="4"/>
  </w:num>
  <w:num w:numId="23">
    <w:abstractNumId w:val="35"/>
  </w:num>
  <w:num w:numId="24">
    <w:abstractNumId w:val="36"/>
  </w:num>
  <w:num w:numId="25">
    <w:abstractNumId w:val="9"/>
  </w:num>
  <w:num w:numId="26">
    <w:abstractNumId w:val="25"/>
  </w:num>
  <w:num w:numId="27">
    <w:abstractNumId w:val="8"/>
  </w:num>
  <w:num w:numId="28">
    <w:abstractNumId w:val="28"/>
  </w:num>
  <w:num w:numId="29">
    <w:abstractNumId w:val="27"/>
  </w:num>
  <w:num w:numId="30">
    <w:abstractNumId w:val="33"/>
  </w:num>
  <w:num w:numId="31">
    <w:abstractNumId w:val="39"/>
  </w:num>
  <w:num w:numId="32">
    <w:abstractNumId w:val="42"/>
  </w:num>
  <w:num w:numId="33">
    <w:abstractNumId w:val="40"/>
  </w:num>
  <w:num w:numId="34">
    <w:abstractNumId w:val="30"/>
  </w:num>
  <w:num w:numId="35">
    <w:abstractNumId w:val="29"/>
  </w:num>
  <w:num w:numId="36">
    <w:abstractNumId w:val="31"/>
  </w:num>
  <w:num w:numId="37">
    <w:abstractNumId w:val="12"/>
  </w:num>
  <w:num w:numId="38">
    <w:abstractNumId w:val="10"/>
  </w:num>
  <w:num w:numId="39">
    <w:abstractNumId w:val="38"/>
  </w:num>
  <w:num w:numId="40">
    <w:abstractNumId w:val="21"/>
  </w:num>
  <w:num w:numId="41">
    <w:abstractNumId w:val="7"/>
  </w:num>
  <w:num w:numId="42">
    <w:abstractNumId w:val="1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2129"/>
    <w:rsid w:val="00087AB6"/>
    <w:rsid w:val="00094730"/>
    <w:rsid w:val="000A71D8"/>
    <w:rsid w:val="000B257B"/>
    <w:rsid w:val="000B2A85"/>
    <w:rsid w:val="000B6C1C"/>
    <w:rsid w:val="000D1F6F"/>
    <w:rsid w:val="000E68A6"/>
    <w:rsid w:val="0010462C"/>
    <w:rsid w:val="00111DA7"/>
    <w:rsid w:val="00114CA7"/>
    <w:rsid w:val="0012717A"/>
    <w:rsid w:val="001309FB"/>
    <w:rsid w:val="00146F8D"/>
    <w:rsid w:val="001542F8"/>
    <w:rsid w:val="001603A1"/>
    <w:rsid w:val="00176F3E"/>
    <w:rsid w:val="00194A3A"/>
    <w:rsid w:val="001A5C7E"/>
    <w:rsid w:val="001C141B"/>
    <w:rsid w:val="001D1682"/>
    <w:rsid w:val="001D2B97"/>
    <w:rsid w:val="00200CBD"/>
    <w:rsid w:val="002178DB"/>
    <w:rsid w:val="00224778"/>
    <w:rsid w:val="00277795"/>
    <w:rsid w:val="0028197E"/>
    <w:rsid w:val="002B46B6"/>
    <w:rsid w:val="002C1915"/>
    <w:rsid w:val="002D14D6"/>
    <w:rsid w:val="002D554B"/>
    <w:rsid w:val="0030517A"/>
    <w:rsid w:val="0031247C"/>
    <w:rsid w:val="00320CE3"/>
    <w:rsid w:val="00322A1C"/>
    <w:rsid w:val="00334AB6"/>
    <w:rsid w:val="0035720D"/>
    <w:rsid w:val="00371804"/>
    <w:rsid w:val="0037401F"/>
    <w:rsid w:val="0039311A"/>
    <w:rsid w:val="003C1477"/>
    <w:rsid w:val="003D67DC"/>
    <w:rsid w:val="003E157D"/>
    <w:rsid w:val="003E60EC"/>
    <w:rsid w:val="00421A5C"/>
    <w:rsid w:val="00447E33"/>
    <w:rsid w:val="00480DCD"/>
    <w:rsid w:val="00493E40"/>
    <w:rsid w:val="00496ADB"/>
    <w:rsid w:val="004B3036"/>
    <w:rsid w:val="004B3C84"/>
    <w:rsid w:val="004B7B47"/>
    <w:rsid w:val="004C0E98"/>
    <w:rsid w:val="004D71BD"/>
    <w:rsid w:val="004D7757"/>
    <w:rsid w:val="004D7A1A"/>
    <w:rsid w:val="004E061E"/>
    <w:rsid w:val="00514FF5"/>
    <w:rsid w:val="005422C5"/>
    <w:rsid w:val="00547B47"/>
    <w:rsid w:val="0055405D"/>
    <w:rsid w:val="00561C2E"/>
    <w:rsid w:val="005629A4"/>
    <w:rsid w:val="00564202"/>
    <w:rsid w:val="00566B5D"/>
    <w:rsid w:val="00571EBD"/>
    <w:rsid w:val="00575DDA"/>
    <w:rsid w:val="00586DB4"/>
    <w:rsid w:val="005A0A46"/>
    <w:rsid w:val="005A2B4C"/>
    <w:rsid w:val="005D2F02"/>
    <w:rsid w:val="00624223"/>
    <w:rsid w:val="00630D61"/>
    <w:rsid w:val="00632726"/>
    <w:rsid w:val="006525B7"/>
    <w:rsid w:val="00664AB6"/>
    <w:rsid w:val="00676B2B"/>
    <w:rsid w:val="0068505E"/>
    <w:rsid w:val="006B00D7"/>
    <w:rsid w:val="006C064D"/>
    <w:rsid w:val="006C2569"/>
    <w:rsid w:val="006C7BED"/>
    <w:rsid w:val="006E3DA5"/>
    <w:rsid w:val="006F2438"/>
    <w:rsid w:val="006F65D5"/>
    <w:rsid w:val="00731205"/>
    <w:rsid w:val="00783868"/>
    <w:rsid w:val="007A1215"/>
    <w:rsid w:val="007B2619"/>
    <w:rsid w:val="007C64C8"/>
    <w:rsid w:val="007D2498"/>
    <w:rsid w:val="007F113B"/>
    <w:rsid w:val="007F1692"/>
    <w:rsid w:val="00807B58"/>
    <w:rsid w:val="008424AF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B1DBF"/>
    <w:rsid w:val="009B41F8"/>
    <w:rsid w:val="00A2392C"/>
    <w:rsid w:val="00A55137"/>
    <w:rsid w:val="00A76F37"/>
    <w:rsid w:val="00AA462B"/>
    <w:rsid w:val="00B15D60"/>
    <w:rsid w:val="00B31105"/>
    <w:rsid w:val="00B508F7"/>
    <w:rsid w:val="00B80AD6"/>
    <w:rsid w:val="00B84187"/>
    <w:rsid w:val="00B95633"/>
    <w:rsid w:val="00BA07F8"/>
    <w:rsid w:val="00BC131A"/>
    <w:rsid w:val="00C14BFF"/>
    <w:rsid w:val="00C36387"/>
    <w:rsid w:val="00C44F8C"/>
    <w:rsid w:val="00C57DC8"/>
    <w:rsid w:val="00C77DEA"/>
    <w:rsid w:val="00C80911"/>
    <w:rsid w:val="00C8313F"/>
    <w:rsid w:val="00CC4C45"/>
    <w:rsid w:val="00CD1310"/>
    <w:rsid w:val="00CE13CD"/>
    <w:rsid w:val="00D0207F"/>
    <w:rsid w:val="00D5259D"/>
    <w:rsid w:val="00D74247"/>
    <w:rsid w:val="00D773B3"/>
    <w:rsid w:val="00D8198F"/>
    <w:rsid w:val="00D841BA"/>
    <w:rsid w:val="00D9106A"/>
    <w:rsid w:val="00DA3204"/>
    <w:rsid w:val="00DC426A"/>
    <w:rsid w:val="00DD151B"/>
    <w:rsid w:val="00E2350F"/>
    <w:rsid w:val="00E30BEB"/>
    <w:rsid w:val="00E3452C"/>
    <w:rsid w:val="00E415C7"/>
    <w:rsid w:val="00E46DBC"/>
    <w:rsid w:val="00E503E2"/>
    <w:rsid w:val="00E546C7"/>
    <w:rsid w:val="00E920C0"/>
    <w:rsid w:val="00E95EBF"/>
    <w:rsid w:val="00EA0D95"/>
    <w:rsid w:val="00EB3DCF"/>
    <w:rsid w:val="00EE0848"/>
    <w:rsid w:val="00EE2587"/>
    <w:rsid w:val="00EE7644"/>
    <w:rsid w:val="00F26036"/>
    <w:rsid w:val="00F36A56"/>
    <w:rsid w:val="00F5009B"/>
    <w:rsid w:val="00F52DE9"/>
    <w:rsid w:val="00F626D2"/>
    <w:rsid w:val="00F63228"/>
    <w:rsid w:val="00F64E47"/>
    <w:rsid w:val="00F669B1"/>
    <w:rsid w:val="00F71358"/>
    <w:rsid w:val="00FA2D68"/>
    <w:rsid w:val="00FC02C9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sz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0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af1">
    <w:name w:val="header"/>
    <w:basedOn w:val="a"/>
    <w:link w:val="af2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B80AD6"/>
    <w:rPr>
      <w:rFonts w:ascii="SchoolBookAC" w:hAnsi="SchoolBookAC"/>
      <w:sz w:val="22"/>
    </w:rPr>
  </w:style>
  <w:style w:type="paragraph" w:customStyle="1" w:styleId="10">
    <w:name w:val="Обычный1"/>
    <w:uiPriority w:val="99"/>
    <w:rsid w:val="00194A3A"/>
    <w:rPr>
      <w:rFonts w:eastAsia="Times New Roman" w:cs="Calibri"/>
      <w:color w:val="000000"/>
    </w:rPr>
  </w:style>
  <w:style w:type="paragraph" w:customStyle="1" w:styleId="11">
    <w:name w:val="Абзац списка1"/>
    <w:basedOn w:val="a"/>
    <w:link w:val="ListParagraphChar"/>
    <w:uiPriority w:val="99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1">
    <w:name w:val="Абзац списка2"/>
    <w:basedOn w:val="a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1">
    <w:name w:val="Абзац списка4"/>
    <w:basedOn w:val="a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2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a"/>
    <w:uiPriority w:val="99"/>
    <w:rsid w:val="00D773B3"/>
    <w:pPr>
      <w:spacing w:before="40" w:after="40"/>
    </w:pPr>
    <w:rPr>
      <w:rFonts w:eastAsia="Times New Roman"/>
      <w:sz w:val="20"/>
      <w:szCs w:val="20"/>
    </w:rPr>
  </w:style>
  <w:style w:type="character" w:customStyle="1" w:styleId="dash041e0431044b0447043d044b0439char1">
    <w:name w:val="dash041e_0431_044b_0447_043d_044b_0439__char1"/>
    <w:rsid w:val="00564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6420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1F17-34EE-4F52-A83D-4BAD3185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dcterms:created xsi:type="dcterms:W3CDTF">2019-02-05T16:46:00Z</dcterms:created>
  <dcterms:modified xsi:type="dcterms:W3CDTF">2020-11-07T07:44:00Z</dcterms:modified>
</cp:coreProperties>
</file>